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FD7A5" w14:textId="77777777" w:rsidR="00F43C31" w:rsidRPr="008B11D6" w:rsidRDefault="00F43C31" w:rsidP="00F43C31">
      <w:pPr>
        <w:pStyle w:val="allegati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eastAsia="Tw Cen MT" w:hAnsi="Century Gothic" w:cs="Arial"/>
          <w:sz w:val="20"/>
          <w:szCs w:val="20"/>
        </w:rPr>
      </w:pPr>
      <w:bookmarkStart w:id="0" w:name="_Toc104313818"/>
      <w:r w:rsidRPr="008B11D6">
        <w:rPr>
          <w:rFonts w:ascii="Century Gothic" w:hAnsi="Century Gothic" w:cs="Arial"/>
          <w:sz w:val="20"/>
          <w:szCs w:val="20"/>
        </w:rPr>
        <w:t xml:space="preserve">ALLEGATO 3 </w:t>
      </w:r>
      <w:r>
        <w:rPr>
          <w:rFonts w:ascii="Century Gothic" w:hAnsi="Century Gothic" w:cs="Arial"/>
          <w:sz w:val="20"/>
          <w:szCs w:val="20"/>
        </w:rPr>
        <w:t xml:space="preserve">– MODELLO DI </w:t>
      </w:r>
      <w:r w:rsidRPr="008B11D6">
        <w:rPr>
          <w:rFonts w:ascii="Century Gothic" w:hAnsi="Century Gothic" w:cs="Arial"/>
          <w:sz w:val="20"/>
          <w:szCs w:val="20"/>
        </w:rPr>
        <w:t>S</w:t>
      </w:r>
      <w:r w:rsidRPr="008B11D6">
        <w:rPr>
          <w:rFonts w:ascii="Century Gothic" w:eastAsia="Tw Cen MT" w:hAnsi="Century Gothic" w:cs="Arial"/>
          <w:sz w:val="20"/>
          <w:szCs w:val="20"/>
        </w:rPr>
        <w:t>CHED</w:t>
      </w:r>
      <w:r>
        <w:rPr>
          <w:rFonts w:ascii="Century Gothic" w:eastAsia="Tw Cen MT" w:hAnsi="Century Gothic" w:cs="Arial"/>
          <w:sz w:val="20"/>
          <w:szCs w:val="20"/>
        </w:rPr>
        <w:t>A</w:t>
      </w:r>
      <w:r w:rsidRPr="008B11D6">
        <w:rPr>
          <w:rFonts w:ascii="Century Gothic" w:eastAsia="Tw Cen MT" w:hAnsi="Century Gothic" w:cs="Arial"/>
          <w:sz w:val="20"/>
          <w:szCs w:val="20"/>
        </w:rPr>
        <w:t xml:space="preserve"> </w:t>
      </w:r>
      <w:r>
        <w:rPr>
          <w:rFonts w:ascii="Century Gothic" w:eastAsia="Tw Cen MT" w:hAnsi="Century Gothic" w:cs="Arial"/>
          <w:sz w:val="20"/>
          <w:szCs w:val="20"/>
        </w:rPr>
        <w:t>INTERVENTO</w:t>
      </w:r>
      <w:bookmarkEnd w:id="0"/>
      <w:r>
        <w:rPr>
          <w:rFonts w:ascii="Century Gothic" w:eastAsia="Tw Cen MT" w:hAnsi="Century Gothic" w:cs="Arial"/>
          <w:sz w:val="20"/>
          <w:szCs w:val="20"/>
        </w:rPr>
        <w:t xml:space="preserve"> </w:t>
      </w:r>
    </w:p>
    <w:p w14:paraId="3C5099CD" w14:textId="77777777" w:rsidR="00F43C31" w:rsidRPr="008B11D6" w:rsidRDefault="00F43C31" w:rsidP="00F43C31">
      <w:pPr>
        <w:rPr>
          <w:rFonts w:ascii="Century Gothic" w:hAnsi="Century Gothic" w:cs="Arial"/>
          <w:sz w:val="20"/>
          <w:szCs w:val="20"/>
        </w:rPr>
      </w:pPr>
    </w:p>
    <w:tbl>
      <w:tblPr>
        <w:tblStyle w:val="Grigliatabella"/>
        <w:tblW w:w="9998" w:type="dxa"/>
        <w:jc w:val="center"/>
        <w:tblLook w:val="04A0" w:firstRow="1" w:lastRow="0" w:firstColumn="1" w:lastColumn="0" w:noHBand="0" w:noVBand="1"/>
      </w:tblPr>
      <w:tblGrid>
        <w:gridCol w:w="3084"/>
        <w:gridCol w:w="1032"/>
        <w:gridCol w:w="172"/>
        <w:gridCol w:w="584"/>
        <w:gridCol w:w="872"/>
        <w:gridCol w:w="2188"/>
        <w:gridCol w:w="2066"/>
      </w:tblGrid>
      <w:tr w:rsidR="00F43C31" w:rsidRPr="008B11D6" w14:paraId="119CC89C" w14:textId="77777777" w:rsidTr="00915AC1">
        <w:trPr>
          <w:trHeight w:val="679"/>
          <w:jc w:val="center"/>
        </w:trPr>
        <w:tc>
          <w:tcPr>
            <w:tcW w:w="30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6B9E84" w14:textId="45A04F48" w:rsidR="00F43C31" w:rsidRPr="00A84EBF" w:rsidRDefault="00F43C31" w:rsidP="00915AC1">
            <w:pPr>
              <w:autoSpaceDE w:val="0"/>
              <w:autoSpaceDN w:val="0"/>
              <w:adjustRightInd w:val="0"/>
              <w:spacing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F7EB2">
              <w:rPr>
                <w:rFonts w:ascii="Century Gothic" w:hAnsi="Century Gothic"/>
                <w:b/>
                <w:bCs/>
                <w:sz w:val="20"/>
                <w:szCs w:val="20"/>
              </w:rPr>
              <w:t>N° IDENTIFICATIVO</w:t>
            </w:r>
            <w:r w:rsidR="00915AC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DELL’INTERVENTO</w:t>
            </w:r>
          </w:p>
        </w:tc>
        <w:tc>
          <w:tcPr>
            <w:tcW w:w="691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FAD2CCE" w14:textId="77777777" w:rsidR="00F43C31" w:rsidRPr="008B11D6" w:rsidRDefault="00F43C31" w:rsidP="00915AC1">
            <w:pPr>
              <w:autoSpaceDE w:val="0"/>
              <w:autoSpaceDN w:val="0"/>
              <w:adjustRightInd w:val="0"/>
              <w:spacing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F43C31" w:rsidRPr="008B11D6" w14:paraId="0F4640EB" w14:textId="77777777" w:rsidTr="00915AC1">
        <w:trPr>
          <w:jc w:val="center"/>
        </w:trPr>
        <w:tc>
          <w:tcPr>
            <w:tcW w:w="30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C8C01E" w14:textId="77777777" w:rsidR="00F43C31" w:rsidRPr="00A84EBF" w:rsidRDefault="00F43C31" w:rsidP="00915AC1">
            <w:pPr>
              <w:autoSpaceDE w:val="0"/>
              <w:autoSpaceDN w:val="0"/>
              <w:adjustRightInd w:val="0"/>
              <w:spacing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84EBF">
              <w:rPr>
                <w:rFonts w:ascii="Century Gothic" w:hAnsi="Century Gothic"/>
                <w:b/>
                <w:bCs/>
                <w:sz w:val="20"/>
                <w:szCs w:val="20"/>
              </w:rPr>
              <w:t>SOGGETTO ATTUATORE</w:t>
            </w:r>
          </w:p>
        </w:tc>
        <w:tc>
          <w:tcPr>
            <w:tcW w:w="691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E7F28A0" w14:textId="77777777" w:rsidR="00F43C31" w:rsidRPr="008B11D6" w:rsidRDefault="00F43C31" w:rsidP="00915AC1">
            <w:pPr>
              <w:autoSpaceDE w:val="0"/>
              <w:autoSpaceDN w:val="0"/>
              <w:adjustRightInd w:val="0"/>
              <w:spacing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F43C31" w:rsidRPr="008B11D6" w14:paraId="545DE63A" w14:textId="77777777" w:rsidTr="00915AC1">
        <w:trPr>
          <w:jc w:val="center"/>
        </w:trPr>
        <w:tc>
          <w:tcPr>
            <w:tcW w:w="30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353318" w14:textId="320E61C9" w:rsidR="00F43C31" w:rsidRPr="00A84EBF" w:rsidRDefault="00F43C31" w:rsidP="00915AC1">
            <w:pPr>
              <w:autoSpaceDE w:val="0"/>
              <w:autoSpaceDN w:val="0"/>
              <w:adjustRightInd w:val="0"/>
              <w:spacing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84EBF">
              <w:rPr>
                <w:rFonts w:ascii="Century Gothic" w:hAnsi="Century Gothic"/>
                <w:b/>
                <w:bCs/>
                <w:sz w:val="20"/>
                <w:szCs w:val="20"/>
              </w:rPr>
              <w:t>SEDE LEGALE</w:t>
            </w:r>
          </w:p>
        </w:tc>
        <w:tc>
          <w:tcPr>
            <w:tcW w:w="691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4F5CA47" w14:textId="77777777" w:rsidR="00F43C31" w:rsidRPr="008B11D6" w:rsidRDefault="00F43C31" w:rsidP="00915AC1">
            <w:pPr>
              <w:autoSpaceDE w:val="0"/>
              <w:autoSpaceDN w:val="0"/>
              <w:adjustRightInd w:val="0"/>
              <w:spacing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F43C31" w:rsidRPr="008B11D6" w14:paraId="5F7ABB9B" w14:textId="77777777" w:rsidTr="00915AC1">
        <w:trPr>
          <w:jc w:val="center"/>
        </w:trPr>
        <w:tc>
          <w:tcPr>
            <w:tcW w:w="30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561025" w14:textId="77777777" w:rsidR="00F43C31" w:rsidRPr="00A84EBF" w:rsidRDefault="00F43C31" w:rsidP="00915AC1">
            <w:pPr>
              <w:autoSpaceDE w:val="0"/>
              <w:autoSpaceDN w:val="0"/>
              <w:adjustRightInd w:val="0"/>
              <w:spacing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84EBF">
              <w:rPr>
                <w:rFonts w:ascii="Century Gothic" w:hAnsi="Century Gothic"/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691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DB62372" w14:textId="77777777" w:rsidR="00F43C31" w:rsidRPr="008B11D6" w:rsidRDefault="00F43C31" w:rsidP="00915AC1">
            <w:pPr>
              <w:autoSpaceDE w:val="0"/>
              <w:autoSpaceDN w:val="0"/>
              <w:adjustRightInd w:val="0"/>
              <w:spacing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F43C31" w:rsidRPr="008B11D6" w14:paraId="44FD8CA9" w14:textId="77777777" w:rsidTr="00915AC1">
        <w:trPr>
          <w:jc w:val="center"/>
        </w:trPr>
        <w:tc>
          <w:tcPr>
            <w:tcW w:w="30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7C186E" w14:textId="77777777" w:rsidR="00F43C31" w:rsidRPr="00A84EBF" w:rsidRDefault="00F43C31" w:rsidP="00915AC1">
            <w:pPr>
              <w:autoSpaceDE w:val="0"/>
              <w:autoSpaceDN w:val="0"/>
              <w:adjustRightInd w:val="0"/>
              <w:spacing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84EBF">
              <w:rPr>
                <w:rFonts w:ascii="Century Gothic" w:hAnsi="Century Gothic"/>
                <w:b/>
                <w:bCs/>
                <w:sz w:val="20"/>
                <w:szCs w:val="20"/>
              </w:rPr>
              <w:t>INDIRIZZO PEC</w:t>
            </w:r>
          </w:p>
        </w:tc>
        <w:tc>
          <w:tcPr>
            <w:tcW w:w="691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DC1F5BF" w14:textId="77777777" w:rsidR="00F43C31" w:rsidRPr="008B11D6" w:rsidRDefault="00F43C31" w:rsidP="00915AC1">
            <w:pPr>
              <w:autoSpaceDE w:val="0"/>
              <w:autoSpaceDN w:val="0"/>
              <w:adjustRightInd w:val="0"/>
              <w:spacing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F43C31" w:rsidRPr="008B11D6" w14:paraId="1631FD0D" w14:textId="77777777" w:rsidTr="00915AC1">
        <w:trPr>
          <w:jc w:val="center"/>
        </w:trPr>
        <w:tc>
          <w:tcPr>
            <w:tcW w:w="30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0A0BEE" w14:textId="77777777" w:rsidR="00F43C31" w:rsidRPr="00A84EBF" w:rsidRDefault="00F43C31" w:rsidP="00915AC1">
            <w:pPr>
              <w:autoSpaceDE w:val="0"/>
              <w:autoSpaceDN w:val="0"/>
              <w:adjustRightInd w:val="0"/>
              <w:spacing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TITOLO</w:t>
            </w:r>
            <w:r w:rsidRPr="00A84EB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INTERVENTO</w:t>
            </w:r>
          </w:p>
        </w:tc>
        <w:tc>
          <w:tcPr>
            <w:tcW w:w="691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2788FCF" w14:textId="77777777" w:rsidR="00F43C31" w:rsidRPr="008B11D6" w:rsidRDefault="00F43C31" w:rsidP="00915AC1">
            <w:pPr>
              <w:autoSpaceDE w:val="0"/>
              <w:autoSpaceDN w:val="0"/>
              <w:adjustRightInd w:val="0"/>
              <w:spacing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F43C31" w:rsidRPr="008B11D6" w14:paraId="1ADE6414" w14:textId="77777777" w:rsidTr="00915AC1">
        <w:trPr>
          <w:jc w:val="center"/>
        </w:trPr>
        <w:tc>
          <w:tcPr>
            <w:tcW w:w="30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C59126" w14:textId="6CCA33AF" w:rsidR="00F43C31" w:rsidRPr="00A84EBF" w:rsidRDefault="00F43C31" w:rsidP="00915AC1">
            <w:pPr>
              <w:autoSpaceDE w:val="0"/>
              <w:autoSpaceDN w:val="0"/>
              <w:adjustRightInd w:val="0"/>
              <w:spacing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84EBF">
              <w:rPr>
                <w:rFonts w:ascii="Century Gothic" w:hAnsi="Century Gothic"/>
                <w:b/>
                <w:bCs/>
                <w:sz w:val="20"/>
                <w:szCs w:val="20"/>
              </w:rPr>
              <w:t>CUP</w:t>
            </w:r>
          </w:p>
        </w:tc>
        <w:tc>
          <w:tcPr>
            <w:tcW w:w="691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45E25D6" w14:textId="77777777" w:rsidR="00F43C31" w:rsidRPr="008B11D6" w:rsidRDefault="00F43C31" w:rsidP="00915AC1">
            <w:pPr>
              <w:autoSpaceDE w:val="0"/>
              <w:autoSpaceDN w:val="0"/>
              <w:adjustRightInd w:val="0"/>
              <w:spacing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F43C31" w:rsidRPr="008B11D6" w14:paraId="2977C6CA" w14:textId="77777777" w:rsidTr="00915AC1">
        <w:trPr>
          <w:jc w:val="center"/>
        </w:trPr>
        <w:tc>
          <w:tcPr>
            <w:tcW w:w="30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B204DE" w14:textId="242DAE59" w:rsidR="00F43C31" w:rsidRPr="00A84EBF" w:rsidRDefault="00F43C31" w:rsidP="00915AC1">
            <w:pPr>
              <w:autoSpaceDE w:val="0"/>
              <w:autoSpaceDN w:val="0"/>
              <w:adjustRightInd w:val="0"/>
              <w:spacing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84EB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LOCALIZZAZIONE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INTERVENTO</w:t>
            </w:r>
          </w:p>
        </w:tc>
        <w:tc>
          <w:tcPr>
            <w:tcW w:w="691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8719BEE" w14:textId="77777777" w:rsidR="00F43C31" w:rsidRPr="00A84EBF" w:rsidRDefault="00F43C31" w:rsidP="00915AC1">
            <w:pPr>
              <w:spacing w:after="0"/>
              <w:rPr>
                <w:rFonts w:ascii="Century Gothic" w:hAnsi="Century Gothic"/>
                <w:i/>
                <w:iCs/>
                <w:sz w:val="20"/>
                <w:szCs w:val="20"/>
              </w:rPr>
            </w:pPr>
            <w:r w:rsidRPr="00A84EBF">
              <w:rPr>
                <w:rFonts w:ascii="Century Gothic" w:hAnsi="Century Gothic"/>
                <w:i/>
                <w:iCs/>
                <w:sz w:val="20"/>
                <w:szCs w:val="20"/>
              </w:rPr>
              <w:t>(</w:t>
            </w:r>
            <w:proofErr w:type="spellStart"/>
            <w:r w:rsidRPr="00A84EBF">
              <w:rPr>
                <w:rFonts w:ascii="Century Gothic" w:hAnsi="Century Gothic"/>
                <w:i/>
                <w:iCs/>
                <w:sz w:val="20"/>
                <w:szCs w:val="20"/>
              </w:rPr>
              <w:t>specificare</w:t>
            </w:r>
            <w:proofErr w:type="spellEnd"/>
            <w:r w:rsidRPr="00A84EBF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i/>
                <w:iCs/>
                <w:sz w:val="20"/>
                <w:szCs w:val="20"/>
              </w:rPr>
              <w:t>i</w:t>
            </w:r>
            <w:proofErr w:type="spellEnd"/>
            <w:r w:rsidRPr="00A84EBF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i/>
                <w:iCs/>
                <w:sz w:val="20"/>
                <w:szCs w:val="20"/>
              </w:rPr>
              <w:t>Comuni</w:t>
            </w:r>
            <w:proofErr w:type="spellEnd"/>
            <w:r w:rsidRPr="00A84EBF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i/>
                <w:iCs/>
                <w:sz w:val="20"/>
                <w:szCs w:val="20"/>
              </w:rPr>
              <w:t>interessati</w:t>
            </w:r>
            <w:proofErr w:type="spellEnd"/>
            <w:r w:rsidRPr="00A84EBF">
              <w:rPr>
                <w:rFonts w:ascii="Century Gothic" w:hAnsi="Century Gothic"/>
                <w:i/>
                <w:iCs/>
                <w:sz w:val="20"/>
                <w:szCs w:val="20"/>
              </w:rPr>
              <w:t>)</w:t>
            </w:r>
          </w:p>
        </w:tc>
      </w:tr>
      <w:tr w:rsidR="00F43C31" w:rsidRPr="008B11D6" w14:paraId="26650CAF" w14:textId="77777777" w:rsidTr="00915AC1">
        <w:trPr>
          <w:trHeight w:val="1669"/>
          <w:jc w:val="center"/>
        </w:trPr>
        <w:tc>
          <w:tcPr>
            <w:tcW w:w="3084" w:type="dxa"/>
            <w:vMerge w:val="restart"/>
            <w:shd w:val="clear" w:color="auto" w:fill="auto"/>
            <w:vAlign w:val="center"/>
          </w:tcPr>
          <w:p w14:paraId="7311F83D" w14:textId="078643DC" w:rsidR="00F43C31" w:rsidRDefault="00F43C31" w:rsidP="00915AC1">
            <w:pPr>
              <w:autoSpaceDE w:val="0"/>
              <w:autoSpaceDN w:val="0"/>
              <w:adjustRightInd w:val="0"/>
              <w:spacing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84EBF">
              <w:rPr>
                <w:rFonts w:ascii="Century Gothic" w:hAnsi="Century Gothic"/>
                <w:b/>
                <w:bCs/>
                <w:sz w:val="20"/>
                <w:szCs w:val="20"/>
              </w:rPr>
              <w:t>AMBITO STRATEGICO</w:t>
            </w:r>
          </w:p>
          <w:p w14:paraId="136D3998" w14:textId="77777777" w:rsidR="00F43C31" w:rsidRPr="008B11D6" w:rsidRDefault="00F43C31" w:rsidP="00915AC1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84EBF">
              <w:rPr>
                <w:rFonts w:ascii="Century Gothic" w:hAnsi="Century Gothic"/>
                <w:i/>
                <w:iCs/>
                <w:sz w:val="20"/>
                <w:szCs w:val="20"/>
              </w:rPr>
              <w:t>(</w:t>
            </w:r>
            <w:proofErr w:type="spellStart"/>
            <w:r w:rsidRPr="00A84EBF">
              <w:rPr>
                <w:rFonts w:ascii="Century Gothic" w:hAnsi="Century Gothic"/>
                <w:i/>
                <w:iCs/>
                <w:sz w:val="20"/>
                <w:szCs w:val="20"/>
              </w:rPr>
              <w:t>rif</w:t>
            </w:r>
            <w:proofErr w:type="spellEnd"/>
            <w:r w:rsidRPr="00A84EBF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. Punto B.2 </w:t>
            </w:r>
            <w:proofErr w:type="spellStart"/>
            <w:r>
              <w:rPr>
                <w:rFonts w:ascii="Century Gothic" w:hAnsi="Century Gothic"/>
                <w:i/>
                <w:iCs/>
                <w:sz w:val="20"/>
                <w:szCs w:val="20"/>
              </w:rPr>
              <w:t>Avviso</w:t>
            </w:r>
            <w:proofErr w:type="spellEnd"/>
            <w:r w:rsidRPr="00A84EBF">
              <w:rPr>
                <w:rFonts w:ascii="Century Gothic" w:hAnsi="Century Gothic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914" w:type="dxa"/>
            <w:gridSpan w:val="6"/>
            <w:shd w:val="clear" w:color="auto" w:fill="auto"/>
            <w:vAlign w:val="center"/>
          </w:tcPr>
          <w:p w14:paraId="60473264" w14:textId="77777777" w:rsidR="00F43C31" w:rsidRDefault="00F43C31" w:rsidP="00BF78BA">
            <w:pPr>
              <w:spacing w:after="0"/>
              <w:jc w:val="both"/>
              <w:rPr>
                <w:rFonts w:ascii="MS Gothic" w:eastAsia="MS Gothic" w:hAnsi="MS Gothic" w:cs="Arial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Arial" w:hint="eastAsia"/>
                  <w:sz w:val="20"/>
                  <w:szCs w:val="20"/>
                </w:rPr>
                <w:id w:val="59367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A84EBF">
              <w:rPr>
                <w:rFonts w:ascii="Century Gothic" w:hAnsi="Century Gothic" w:cs="Arial"/>
                <w:b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 A)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rigenerazione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e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recupero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del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patrimonio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edilizio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e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degli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spazi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aperti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abbandonati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dismessi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sottoutilizzati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che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versano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in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situazione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di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criticità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degrado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inadeguatezza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o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che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necessitano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di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rifunzionalizzazione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, con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particolare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riferimento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allo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sviluppo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di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servizi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sociali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didattici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culturali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e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sportivi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>;</w:t>
            </w:r>
          </w:p>
        </w:tc>
      </w:tr>
      <w:tr w:rsidR="00F43C31" w:rsidRPr="008B11D6" w14:paraId="4C81264D" w14:textId="77777777" w:rsidTr="00915AC1">
        <w:trPr>
          <w:trHeight w:val="1411"/>
          <w:jc w:val="center"/>
        </w:trPr>
        <w:tc>
          <w:tcPr>
            <w:tcW w:w="3084" w:type="dxa"/>
            <w:vMerge/>
            <w:shd w:val="clear" w:color="auto" w:fill="auto"/>
            <w:vAlign w:val="center"/>
          </w:tcPr>
          <w:p w14:paraId="0DA44DB3" w14:textId="77777777" w:rsidR="00F43C31" w:rsidRPr="008B11D6" w:rsidRDefault="00F43C31" w:rsidP="00915AC1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6914" w:type="dxa"/>
            <w:gridSpan w:val="6"/>
            <w:shd w:val="clear" w:color="auto" w:fill="auto"/>
            <w:vAlign w:val="center"/>
          </w:tcPr>
          <w:p w14:paraId="73458160" w14:textId="77777777" w:rsidR="00F43C31" w:rsidRDefault="00F43C31" w:rsidP="00BF78BA">
            <w:pPr>
              <w:spacing w:after="0"/>
              <w:jc w:val="both"/>
              <w:rPr>
                <w:rFonts w:ascii="MS Gothic" w:eastAsia="MS Gothic" w:hAnsi="MS Gothic" w:cs="Arial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Arial" w:hint="eastAsia"/>
                  <w:sz w:val="20"/>
                  <w:szCs w:val="20"/>
                </w:rPr>
                <w:id w:val="-2003197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A84EBF">
              <w:rPr>
                <w:rFonts w:ascii="Century Gothic" w:hAnsi="Century Gothic" w:cs="Arial"/>
                <w:b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B)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rafforzamento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dell’inclusione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sociale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contrasto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alla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povertà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e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riduzione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delle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disuguaglianze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economiche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sociali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e di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genere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attraverso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interventi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a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sostegno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delle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fasce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di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popolazione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più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deboli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e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vulnerabili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>;</w:t>
            </w:r>
          </w:p>
        </w:tc>
      </w:tr>
      <w:tr w:rsidR="00F43C31" w:rsidRPr="008B11D6" w14:paraId="0EF9C022" w14:textId="77777777" w:rsidTr="00915AC1">
        <w:trPr>
          <w:trHeight w:val="935"/>
          <w:jc w:val="center"/>
        </w:trPr>
        <w:tc>
          <w:tcPr>
            <w:tcW w:w="3084" w:type="dxa"/>
            <w:vMerge/>
            <w:shd w:val="clear" w:color="auto" w:fill="auto"/>
            <w:vAlign w:val="center"/>
          </w:tcPr>
          <w:p w14:paraId="11A73D81" w14:textId="77777777" w:rsidR="00F43C31" w:rsidRPr="008B11D6" w:rsidRDefault="00F43C31" w:rsidP="00915AC1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6914" w:type="dxa"/>
            <w:gridSpan w:val="6"/>
            <w:shd w:val="clear" w:color="auto" w:fill="auto"/>
            <w:vAlign w:val="center"/>
          </w:tcPr>
          <w:p w14:paraId="57EF360F" w14:textId="77777777" w:rsidR="00F43C31" w:rsidRDefault="00F43C31" w:rsidP="00BF78BA">
            <w:pPr>
              <w:spacing w:after="0"/>
              <w:jc w:val="both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20"/>
                  <w:szCs w:val="20"/>
                </w:rPr>
                <w:id w:val="-539440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Pr="00A84EBF">
              <w:rPr>
                <w:rFonts w:ascii="Century Gothic" w:hAnsi="Century Gothic" w:cs="Arial"/>
                <w:b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C)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efficientamento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energetico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degli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edifici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e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azioni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volte al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contrasto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degli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effetti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dei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cambiamenti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climatici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>;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F43C31" w:rsidRPr="008B11D6" w14:paraId="476A97F9" w14:textId="77777777" w:rsidTr="00915AC1">
        <w:trPr>
          <w:trHeight w:val="1728"/>
          <w:jc w:val="center"/>
        </w:trPr>
        <w:tc>
          <w:tcPr>
            <w:tcW w:w="3084" w:type="dxa"/>
            <w:vMerge/>
            <w:shd w:val="clear" w:color="auto" w:fill="auto"/>
            <w:vAlign w:val="center"/>
          </w:tcPr>
          <w:p w14:paraId="1E4C944C" w14:textId="77777777" w:rsidR="00F43C31" w:rsidRPr="008B11D6" w:rsidRDefault="00F43C31" w:rsidP="00915AC1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6914" w:type="dxa"/>
            <w:gridSpan w:val="6"/>
            <w:shd w:val="clear" w:color="auto" w:fill="auto"/>
            <w:vAlign w:val="center"/>
          </w:tcPr>
          <w:p w14:paraId="7AE1E712" w14:textId="77777777" w:rsidR="00F43C31" w:rsidRDefault="00F43C31" w:rsidP="00BF78BA">
            <w:pPr>
              <w:spacing w:after="0"/>
              <w:jc w:val="both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20"/>
                  <w:szCs w:val="20"/>
                </w:rPr>
                <w:id w:val="26635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Pr="00A84EBF">
              <w:rPr>
                <w:rFonts w:ascii="Century Gothic" w:hAnsi="Century Gothic" w:cs="Arial"/>
                <w:b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D)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produzione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di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energia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da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fonti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rinnovabili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locali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anche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con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interventi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finalizzati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alla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realizzazione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di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comunità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energetiche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quali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microimpianti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idroelettrici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, le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biomasse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(con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particolare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riferimento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a quelle legate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alla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filiera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bosco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-legno locale), il biogas, la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cogenerazione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e il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biometano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>;</w:t>
            </w:r>
          </w:p>
        </w:tc>
      </w:tr>
      <w:tr w:rsidR="00F43C31" w:rsidRPr="008B11D6" w14:paraId="50B1747B" w14:textId="77777777" w:rsidTr="00915AC1">
        <w:trPr>
          <w:trHeight w:val="1144"/>
          <w:jc w:val="center"/>
        </w:trPr>
        <w:tc>
          <w:tcPr>
            <w:tcW w:w="3084" w:type="dxa"/>
            <w:vMerge/>
            <w:shd w:val="clear" w:color="auto" w:fill="auto"/>
            <w:vAlign w:val="center"/>
          </w:tcPr>
          <w:p w14:paraId="5F54FDCD" w14:textId="77777777" w:rsidR="00F43C31" w:rsidRPr="008B11D6" w:rsidRDefault="00F43C31" w:rsidP="00915AC1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6914" w:type="dxa"/>
            <w:gridSpan w:val="6"/>
            <w:shd w:val="clear" w:color="auto" w:fill="auto"/>
            <w:vAlign w:val="center"/>
          </w:tcPr>
          <w:p w14:paraId="5A999336" w14:textId="77777777" w:rsidR="00F43C31" w:rsidRDefault="00F43C31" w:rsidP="00BF78BA">
            <w:pPr>
              <w:widowControl/>
              <w:tabs>
                <w:tab w:val="left" w:pos="115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20"/>
                  <w:szCs w:val="20"/>
                </w:rPr>
                <w:id w:val="-2062630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 </w:t>
            </w:r>
            <w:r w:rsidRPr="00E875E5"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  <w:t xml:space="preserve">E)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costruzioni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di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nuove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reti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, con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realizzazione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dei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relativi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impianti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di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generazione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, o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estensione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di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reti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esistenti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 xml:space="preserve"> di </w:t>
            </w:r>
            <w:proofErr w:type="spellStart"/>
            <w:r w:rsidRPr="00A84EBF">
              <w:rPr>
                <w:rFonts w:ascii="Century Gothic" w:hAnsi="Century Gothic"/>
                <w:sz w:val="20"/>
                <w:szCs w:val="20"/>
              </w:rPr>
              <w:t>teleriscaldamento</w:t>
            </w:r>
            <w:proofErr w:type="spellEnd"/>
            <w:r w:rsidRPr="00A84EBF">
              <w:rPr>
                <w:rFonts w:ascii="Century Gothic" w:hAnsi="Century Gothic"/>
                <w:sz w:val="20"/>
                <w:szCs w:val="20"/>
              </w:rPr>
              <w:t>;</w:t>
            </w:r>
          </w:p>
        </w:tc>
      </w:tr>
      <w:tr w:rsidR="00F43C31" w:rsidRPr="008B11D6" w14:paraId="2CAB89B9" w14:textId="77777777" w:rsidTr="00915AC1">
        <w:trPr>
          <w:trHeight w:val="1401"/>
          <w:jc w:val="center"/>
        </w:trPr>
        <w:tc>
          <w:tcPr>
            <w:tcW w:w="3084" w:type="dxa"/>
            <w:vMerge/>
            <w:shd w:val="clear" w:color="auto" w:fill="auto"/>
            <w:vAlign w:val="center"/>
          </w:tcPr>
          <w:p w14:paraId="42CE61CF" w14:textId="77777777" w:rsidR="00F43C31" w:rsidRPr="008B11D6" w:rsidRDefault="00F43C31" w:rsidP="00915AC1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6914" w:type="dxa"/>
            <w:gridSpan w:val="6"/>
            <w:shd w:val="clear" w:color="auto" w:fill="auto"/>
            <w:vAlign w:val="center"/>
          </w:tcPr>
          <w:p w14:paraId="028B14D9" w14:textId="77777777" w:rsidR="00F43C31" w:rsidRDefault="00F43C31" w:rsidP="00BF78BA">
            <w:pPr>
              <w:widowControl/>
              <w:autoSpaceDE w:val="0"/>
              <w:autoSpaceDN w:val="0"/>
              <w:adjustRightInd w:val="0"/>
              <w:spacing w:after="0"/>
              <w:jc w:val="both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20"/>
                  <w:szCs w:val="20"/>
                </w:rPr>
                <w:id w:val="841046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 </w:t>
            </w:r>
            <w:r w:rsidRPr="00E875E5"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  <w:t>F)</w:t>
            </w: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digitalizzazione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e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potenziamento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della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disponibilità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e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dell'impiego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degli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strumenti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di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comunicazione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digitale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diretti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ad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aumentare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l’attrattività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dei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territori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e a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contrastare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il digital divide;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F43C31" w:rsidRPr="008B11D6" w14:paraId="298FEDBD" w14:textId="77777777" w:rsidTr="00915AC1">
        <w:trPr>
          <w:trHeight w:val="1124"/>
          <w:jc w:val="center"/>
        </w:trPr>
        <w:tc>
          <w:tcPr>
            <w:tcW w:w="3084" w:type="dxa"/>
            <w:vMerge/>
            <w:shd w:val="clear" w:color="auto" w:fill="auto"/>
            <w:vAlign w:val="center"/>
          </w:tcPr>
          <w:p w14:paraId="4BCF3D39" w14:textId="77777777" w:rsidR="00F43C31" w:rsidRPr="008B11D6" w:rsidRDefault="00F43C31" w:rsidP="00915AC1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6914" w:type="dxa"/>
            <w:gridSpan w:val="6"/>
            <w:shd w:val="clear" w:color="auto" w:fill="auto"/>
            <w:vAlign w:val="center"/>
          </w:tcPr>
          <w:p w14:paraId="686C9B55" w14:textId="77777777" w:rsidR="00F43C31" w:rsidRDefault="00F43C31" w:rsidP="00BF78BA">
            <w:pPr>
              <w:widowControl/>
              <w:autoSpaceDE w:val="0"/>
              <w:autoSpaceDN w:val="0"/>
              <w:adjustRightInd w:val="0"/>
              <w:spacing w:after="0"/>
              <w:jc w:val="both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20"/>
                  <w:szCs w:val="20"/>
                </w:rPr>
                <w:id w:val="-1080517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 </w:t>
            </w:r>
            <w:r w:rsidRPr="00E875E5"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  <w:t>G)</w:t>
            </w: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creazione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di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infrastrutture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per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garantire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servizi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culturali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anche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a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fini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turistici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creazione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o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manutenzione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straordinaria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di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itinerari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tematici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e di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percorsi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storici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>;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F43C31" w:rsidRPr="008B11D6" w14:paraId="6901FDE3" w14:textId="77777777" w:rsidTr="00915AC1">
        <w:trPr>
          <w:trHeight w:val="1554"/>
          <w:jc w:val="center"/>
        </w:trPr>
        <w:tc>
          <w:tcPr>
            <w:tcW w:w="3084" w:type="dxa"/>
            <w:vMerge/>
            <w:shd w:val="clear" w:color="auto" w:fill="auto"/>
            <w:vAlign w:val="center"/>
          </w:tcPr>
          <w:p w14:paraId="11A027AE" w14:textId="77777777" w:rsidR="00F43C31" w:rsidRPr="008B11D6" w:rsidRDefault="00F43C31" w:rsidP="00915AC1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6914" w:type="dxa"/>
            <w:gridSpan w:val="6"/>
            <w:shd w:val="clear" w:color="auto" w:fill="auto"/>
            <w:vAlign w:val="center"/>
          </w:tcPr>
          <w:p w14:paraId="481F04A5" w14:textId="77777777" w:rsidR="00F43C31" w:rsidRDefault="00F43C31" w:rsidP="00BF78BA">
            <w:pPr>
              <w:widowControl/>
              <w:autoSpaceDE w:val="0"/>
              <w:autoSpaceDN w:val="0"/>
              <w:adjustRightInd w:val="0"/>
              <w:spacing w:after="0"/>
              <w:jc w:val="both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20"/>
                  <w:szCs w:val="20"/>
                </w:rPr>
                <w:id w:val="2110769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 </w:t>
            </w:r>
            <w:r w:rsidRPr="00E875E5"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  <w:t>H)</w:t>
            </w: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mobilità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sostenibile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con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sviluppo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di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reti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infrastrutturali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stabili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e di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supporto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a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forme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di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mobilità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a basso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impatto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e alto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rendimento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locale (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reti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ciclabili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di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scala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territoriale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, con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particolare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attenzione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alla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copertura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dei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percorsi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casa-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scuola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e casa-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lavoro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e al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potenziamento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degli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itinerari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legati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 xml:space="preserve"> al </w:t>
            </w:r>
            <w:proofErr w:type="spellStart"/>
            <w:r w:rsidRPr="00E875E5">
              <w:rPr>
                <w:rFonts w:ascii="Century Gothic" w:hAnsi="Century Gothic"/>
                <w:sz w:val="20"/>
                <w:szCs w:val="20"/>
              </w:rPr>
              <w:t>cicloturismo</w:t>
            </w:r>
            <w:proofErr w:type="spellEnd"/>
            <w:r w:rsidRPr="00E875E5">
              <w:rPr>
                <w:rFonts w:ascii="Century Gothic" w:hAnsi="Century Gothic"/>
                <w:sz w:val="20"/>
                <w:szCs w:val="20"/>
              </w:rPr>
              <w:t>);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F43C31" w:rsidRPr="008B11D6" w14:paraId="0FCA47BF" w14:textId="77777777" w:rsidTr="00915AC1">
        <w:trPr>
          <w:trHeight w:val="1596"/>
          <w:jc w:val="center"/>
        </w:trPr>
        <w:tc>
          <w:tcPr>
            <w:tcW w:w="3084" w:type="dxa"/>
            <w:vMerge/>
            <w:shd w:val="clear" w:color="auto" w:fill="auto"/>
            <w:vAlign w:val="center"/>
          </w:tcPr>
          <w:p w14:paraId="0C75E667" w14:textId="77777777" w:rsidR="00F43C31" w:rsidRPr="008B11D6" w:rsidRDefault="00F43C31" w:rsidP="00915AC1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6914" w:type="dxa"/>
            <w:gridSpan w:val="6"/>
            <w:shd w:val="clear" w:color="auto" w:fill="auto"/>
            <w:vAlign w:val="center"/>
          </w:tcPr>
          <w:p w14:paraId="2214B757" w14:textId="77777777" w:rsidR="00F43C31" w:rsidRDefault="00F43C31" w:rsidP="00BF78BA">
            <w:pPr>
              <w:widowControl/>
              <w:autoSpaceDE w:val="0"/>
              <w:autoSpaceDN w:val="0"/>
              <w:adjustRightInd w:val="0"/>
              <w:spacing w:after="0"/>
              <w:jc w:val="both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20"/>
                  <w:szCs w:val="20"/>
                </w:rPr>
                <w:id w:val="-202788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 </w:t>
            </w:r>
            <w:r w:rsidRPr="009950A0"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  <w:t>I)</w:t>
            </w: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integrazione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delle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reti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di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mobilità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manutenzione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straordinaria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e messa in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sicurezza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di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manufatti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e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infrastrutture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stradali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e di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mobilità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esistenti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di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competenza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, con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esclusione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delle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opere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attinenti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il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mero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rifacimento del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manto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stradale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e/o dei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marciapiedi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>;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F43C31" w:rsidRPr="008B11D6" w14:paraId="078D3664" w14:textId="77777777" w:rsidTr="00915AC1">
        <w:trPr>
          <w:trHeight w:val="1124"/>
          <w:jc w:val="center"/>
        </w:trPr>
        <w:tc>
          <w:tcPr>
            <w:tcW w:w="3084" w:type="dxa"/>
            <w:vMerge/>
            <w:shd w:val="clear" w:color="auto" w:fill="auto"/>
            <w:vAlign w:val="center"/>
          </w:tcPr>
          <w:p w14:paraId="5E2F1445" w14:textId="77777777" w:rsidR="00F43C31" w:rsidRPr="008B11D6" w:rsidRDefault="00F43C31" w:rsidP="00915AC1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6914" w:type="dxa"/>
            <w:gridSpan w:val="6"/>
            <w:shd w:val="clear" w:color="auto" w:fill="auto"/>
            <w:vAlign w:val="center"/>
          </w:tcPr>
          <w:p w14:paraId="4F298983" w14:textId="77777777" w:rsidR="00F43C31" w:rsidRDefault="00F43C31" w:rsidP="00BF78BA">
            <w:pPr>
              <w:widowControl/>
              <w:autoSpaceDE w:val="0"/>
              <w:autoSpaceDN w:val="0"/>
              <w:adjustRightInd w:val="0"/>
              <w:spacing w:after="0"/>
              <w:jc w:val="both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20"/>
                  <w:szCs w:val="20"/>
                </w:rPr>
                <w:id w:val="187542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 </w:t>
            </w:r>
            <w:r w:rsidRPr="009950A0"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  <w:t>J)</w:t>
            </w: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integrazione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e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potenziamento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di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percorsi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escursionistici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itinerari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turistici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aree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attrezzate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percorsi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segnalati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e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loro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messa in rete;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F43C31" w:rsidRPr="008B11D6" w14:paraId="5EFD7294" w14:textId="77777777" w:rsidTr="00915AC1">
        <w:trPr>
          <w:trHeight w:val="935"/>
          <w:jc w:val="center"/>
        </w:trPr>
        <w:tc>
          <w:tcPr>
            <w:tcW w:w="3084" w:type="dxa"/>
            <w:vMerge/>
            <w:shd w:val="clear" w:color="auto" w:fill="auto"/>
            <w:vAlign w:val="center"/>
          </w:tcPr>
          <w:p w14:paraId="4F6C5EF6" w14:textId="77777777" w:rsidR="00F43C31" w:rsidRPr="008B11D6" w:rsidRDefault="00F43C31" w:rsidP="00915AC1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6914" w:type="dxa"/>
            <w:gridSpan w:val="6"/>
            <w:shd w:val="clear" w:color="auto" w:fill="auto"/>
            <w:vAlign w:val="center"/>
          </w:tcPr>
          <w:p w14:paraId="0B83EBE5" w14:textId="77777777" w:rsidR="00F43C31" w:rsidRDefault="00F43C31" w:rsidP="00BF78BA">
            <w:pPr>
              <w:widowControl/>
              <w:autoSpaceDE w:val="0"/>
              <w:autoSpaceDN w:val="0"/>
              <w:adjustRightInd w:val="0"/>
              <w:spacing w:after="0"/>
              <w:jc w:val="both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20"/>
                  <w:szCs w:val="20"/>
                </w:rPr>
                <w:id w:val="134997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 </w:t>
            </w:r>
            <w:r w:rsidRPr="009950A0"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  <w:t>K)</w:t>
            </w:r>
            <w:r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realizzazione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di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spazi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attrezzati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da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destinare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allo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sviluppo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e al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sostegno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delle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filiere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corte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e dei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mercati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locali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>;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F43C31" w:rsidRPr="008B11D6" w14:paraId="61411E4A" w14:textId="77777777" w:rsidTr="00915AC1">
        <w:trPr>
          <w:trHeight w:val="935"/>
          <w:jc w:val="center"/>
        </w:trPr>
        <w:tc>
          <w:tcPr>
            <w:tcW w:w="3084" w:type="dxa"/>
            <w:vMerge/>
            <w:shd w:val="clear" w:color="auto" w:fill="auto"/>
            <w:vAlign w:val="center"/>
          </w:tcPr>
          <w:p w14:paraId="3C216F0F" w14:textId="77777777" w:rsidR="00F43C31" w:rsidRPr="008B11D6" w:rsidRDefault="00F43C31" w:rsidP="00915AC1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6914" w:type="dxa"/>
            <w:gridSpan w:val="6"/>
            <w:shd w:val="clear" w:color="auto" w:fill="auto"/>
            <w:vAlign w:val="center"/>
          </w:tcPr>
          <w:p w14:paraId="69AE5D60" w14:textId="77777777" w:rsidR="00F43C31" w:rsidRDefault="00F43C31" w:rsidP="00BF78BA">
            <w:pPr>
              <w:widowControl/>
              <w:autoSpaceDE w:val="0"/>
              <w:autoSpaceDN w:val="0"/>
              <w:adjustRightInd w:val="0"/>
              <w:spacing w:after="0"/>
              <w:jc w:val="both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20"/>
                  <w:szCs w:val="20"/>
                </w:rPr>
                <w:id w:val="-1601939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 </w:t>
            </w:r>
            <w:r w:rsidRPr="009950A0"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  <w:t>L)</w:t>
            </w:r>
            <w:r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interventi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volti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alla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valorizzazione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dei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rifugi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di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proprietà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di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Enti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9950A0">
              <w:rPr>
                <w:rFonts w:ascii="Century Gothic" w:hAnsi="Century Gothic"/>
                <w:sz w:val="20"/>
                <w:szCs w:val="20"/>
              </w:rPr>
              <w:t>pubblici</w:t>
            </w:r>
            <w:proofErr w:type="spellEnd"/>
            <w:r w:rsidRPr="009950A0">
              <w:rPr>
                <w:rFonts w:ascii="Century Gothic" w:hAnsi="Century Gothic"/>
                <w:sz w:val="20"/>
                <w:szCs w:val="20"/>
              </w:rPr>
              <w:t>.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F43C31" w:rsidRPr="008B11D6" w14:paraId="682A8B21" w14:textId="77777777" w:rsidTr="00915AC1">
        <w:trPr>
          <w:trHeight w:val="2010"/>
          <w:jc w:val="center"/>
        </w:trPr>
        <w:tc>
          <w:tcPr>
            <w:tcW w:w="3084" w:type="dxa"/>
            <w:shd w:val="clear" w:color="auto" w:fill="auto"/>
            <w:vAlign w:val="center"/>
          </w:tcPr>
          <w:p w14:paraId="1A33E4BC" w14:textId="35342EFE" w:rsidR="00F43C31" w:rsidRPr="00A84EBF" w:rsidRDefault="00F43C31" w:rsidP="00915AC1">
            <w:pPr>
              <w:autoSpaceDE w:val="0"/>
              <w:autoSpaceDN w:val="0"/>
              <w:adjustRightInd w:val="0"/>
              <w:spacing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84EB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NEI CASI DI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INTERVENTO</w:t>
            </w:r>
            <w:r w:rsidRPr="00A84EB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APPARTENENT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E</w:t>
            </w:r>
            <w:r w:rsidRPr="00A84EB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AGLI AMBITI STRATEGICI H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)</w:t>
            </w:r>
            <w:r w:rsidRPr="00A84EB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O</w:t>
            </w:r>
            <w:r w:rsidRPr="00A84EB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I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)</w:t>
            </w:r>
            <w:r w:rsidRPr="00A84EB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</w:p>
          <w:p w14:paraId="53DAD0B2" w14:textId="77777777" w:rsidR="00F43C31" w:rsidRPr="00A84EBF" w:rsidDel="00A7541F" w:rsidRDefault="00F43C31" w:rsidP="00915AC1">
            <w:pPr>
              <w:autoSpaceDE w:val="0"/>
              <w:autoSpaceDN w:val="0"/>
              <w:adjustRightInd w:val="0"/>
              <w:spacing w:after="0"/>
              <w:rPr>
                <w:rFonts w:ascii="Century Gothic" w:hAnsi="Century Gothic"/>
                <w:i/>
                <w:iCs/>
                <w:sz w:val="20"/>
                <w:szCs w:val="20"/>
              </w:rPr>
            </w:pPr>
            <w:r w:rsidRPr="00A84EBF">
              <w:rPr>
                <w:rFonts w:ascii="Century Gothic" w:hAnsi="Century Gothic"/>
                <w:i/>
                <w:iCs/>
                <w:sz w:val="20"/>
                <w:szCs w:val="20"/>
              </w:rPr>
              <w:t>(</w:t>
            </w:r>
            <w:proofErr w:type="spellStart"/>
            <w:r w:rsidRPr="00A84EBF">
              <w:rPr>
                <w:rFonts w:ascii="Century Gothic" w:hAnsi="Century Gothic"/>
                <w:i/>
                <w:iCs/>
                <w:sz w:val="20"/>
                <w:szCs w:val="20"/>
              </w:rPr>
              <w:t>rif</w:t>
            </w:r>
            <w:proofErr w:type="spellEnd"/>
            <w:r w:rsidRPr="00A84EBF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. Punto B2 </w:t>
            </w:r>
            <w:proofErr w:type="spellStart"/>
            <w:r w:rsidRPr="00A84EBF">
              <w:rPr>
                <w:rFonts w:ascii="Century Gothic" w:hAnsi="Century Gothic"/>
                <w:i/>
                <w:iCs/>
                <w:sz w:val="20"/>
                <w:szCs w:val="20"/>
              </w:rPr>
              <w:t>lett</w:t>
            </w:r>
            <w:proofErr w:type="spellEnd"/>
            <w:r w:rsidRPr="00A84EBF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. f) </w:t>
            </w:r>
            <w:proofErr w:type="spellStart"/>
            <w:r w:rsidRPr="00A84EBF">
              <w:rPr>
                <w:rFonts w:ascii="Century Gothic" w:hAnsi="Century Gothic"/>
                <w:i/>
                <w:iCs/>
                <w:sz w:val="20"/>
                <w:szCs w:val="20"/>
              </w:rPr>
              <w:t>del</w:t>
            </w:r>
            <w:r>
              <w:rPr>
                <w:rFonts w:ascii="Century Gothic" w:hAnsi="Century Gothic"/>
                <w:i/>
                <w:iCs/>
                <w:sz w:val="20"/>
                <w:szCs w:val="20"/>
              </w:rPr>
              <w:t>l’Avviso</w:t>
            </w:r>
            <w:proofErr w:type="spellEnd"/>
            <w:r w:rsidRPr="00A84EBF">
              <w:rPr>
                <w:rFonts w:ascii="Century Gothic" w:hAnsi="Century Gothic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914" w:type="dxa"/>
            <w:gridSpan w:val="6"/>
            <w:shd w:val="clear" w:color="auto" w:fill="auto"/>
            <w:vAlign w:val="center"/>
          </w:tcPr>
          <w:p w14:paraId="66F981EA" w14:textId="77777777" w:rsidR="00915AC1" w:rsidRDefault="00915AC1" w:rsidP="00BF78BA">
            <w:pPr>
              <w:spacing w:after="0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proofErr w:type="spellStart"/>
            <w:r w:rsidRPr="00915AC1">
              <w:rPr>
                <w:rFonts w:ascii="Century Gothic" w:hAnsi="Century Gothic"/>
                <w:bCs/>
                <w:sz w:val="20"/>
                <w:szCs w:val="20"/>
              </w:rPr>
              <w:t>Specificare</w:t>
            </w:r>
            <w:proofErr w:type="spellEnd"/>
            <w:r w:rsidRPr="00915AC1">
              <w:rPr>
                <w:rFonts w:ascii="Century Gothic" w:hAnsi="Century Gothic"/>
                <w:bCs/>
                <w:sz w:val="20"/>
                <w:szCs w:val="20"/>
              </w:rPr>
              <w:t xml:space="preserve"> il rispetto </w:t>
            </w:r>
            <w:proofErr w:type="spellStart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>degli</w:t>
            </w:r>
            <w:proofErr w:type="spellEnd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proofErr w:type="spellStart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>adempimenti</w:t>
            </w:r>
            <w:proofErr w:type="spellEnd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 xml:space="preserve"> in </w:t>
            </w:r>
            <w:proofErr w:type="spellStart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>materia</w:t>
            </w:r>
            <w:proofErr w:type="spellEnd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 xml:space="preserve"> di </w:t>
            </w:r>
            <w:proofErr w:type="spellStart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>circolazione</w:t>
            </w:r>
            <w:proofErr w:type="spellEnd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 xml:space="preserve"> dei </w:t>
            </w:r>
            <w:proofErr w:type="spellStart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>veicoli</w:t>
            </w:r>
            <w:proofErr w:type="spellEnd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proofErr w:type="spellStart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>eccezionali</w:t>
            </w:r>
            <w:proofErr w:type="spellEnd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 xml:space="preserve"> e dei </w:t>
            </w:r>
            <w:proofErr w:type="spellStart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>trasporti</w:t>
            </w:r>
            <w:proofErr w:type="spellEnd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 xml:space="preserve"> in </w:t>
            </w:r>
            <w:proofErr w:type="spellStart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>condizione</w:t>
            </w:r>
            <w:proofErr w:type="spellEnd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 xml:space="preserve"> di </w:t>
            </w:r>
            <w:proofErr w:type="spellStart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>eccezionalità</w:t>
            </w:r>
            <w:proofErr w:type="spellEnd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 xml:space="preserve">, </w:t>
            </w:r>
            <w:proofErr w:type="spellStart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>nonché</w:t>
            </w:r>
            <w:proofErr w:type="spellEnd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proofErr w:type="spellStart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>d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e</w:t>
            </w:r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>lle</w:t>
            </w:r>
            <w:proofErr w:type="spellEnd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proofErr w:type="spellStart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>macchine</w:t>
            </w:r>
            <w:proofErr w:type="spellEnd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proofErr w:type="spellStart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>agricole</w:t>
            </w:r>
            <w:proofErr w:type="spellEnd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proofErr w:type="spellStart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>eccezionali</w:t>
            </w:r>
            <w:proofErr w:type="spellEnd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 xml:space="preserve"> e </w:t>
            </w:r>
            <w:proofErr w:type="spellStart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>d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e</w:t>
            </w:r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>lle</w:t>
            </w:r>
            <w:proofErr w:type="spellEnd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proofErr w:type="spellStart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>macchine</w:t>
            </w:r>
            <w:proofErr w:type="spellEnd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proofErr w:type="spellStart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>operatrici</w:t>
            </w:r>
            <w:proofErr w:type="spellEnd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proofErr w:type="spellStart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>eccezionali</w:t>
            </w:r>
            <w:proofErr w:type="spellEnd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 xml:space="preserve">, con </w:t>
            </w:r>
            <w:proofErr w:type="spellStart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>relativi</w:t>
            </w:r>
            <w:proofErr w:type="spellEnd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proofErr w:type="spellStart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>limiti</w:t>
            </w:r>
            <w:proofErr w:type="spellEnd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 xml:space="preserve"> di </w:t>
            </w:r>
            <w:proofErr w:type="spellStart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>transito</w:t>
            </w:r>
            <w:proofErr w:type="spellEnd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 xml:space="preserve">, di cui </w:t>
            </w:r>
            <w:proofErr w:type="spellStart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>all’art</w:t>
            </w:r>
            <w:proofErr w:type="spellEnd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 xml:space="preserve">. 42, </w:t>
            </w:r>
            <w:proofErr w:type="spellStart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>commi</w:t>
            </w:r>
            <w:proofErr w:type="spellEnd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 xml:space="preserve"> 6bis.1 – 6 ter.1.1.1, della L.R. 6/2012 e </w:t>
            </w:r>
            <w:proofErr w:type="spellStart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>all’art</w:t>
            </w:r>
            <w:proofErr w:type="spellEnd"/>
            <w:r w:rsidR="00F43C31" w:rsidRPr="00915AC1">
              <w:rPr>
                <w:rFonts w:ascii="Century Gothic" w:hAnsi="Century Gothic"/>
                <w:bCs/>
                <w:sz w:val="20"/>
                <w:szCs w:val="20"/>
              </w:rPr>
              <w:t>. 47, comma 3, della L.R. 9/2019.</w:t>
            </w:r>
          </w:p>
          <w:p w14:paraId="0C8512AF" w14:textId="3776E344" w:rsidR="00F43C31" w:rsidRPr="00915AC1" w:rsidRDefault="00915AC1" w:rsidP="00915AC1">
            <w:pPr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___________________________________________</w:t>
            </w:r>
          </w:p>
        </w:tc>
      </w:tr>
      <w:tr w:rsidR="00F43C31" w:rsidRPr="008B11D6" w14:paraId="682D61E8" w14:textId="77777777" w:rsidTr="00915AC1">
        <w:trPr>
          <w:trHeight w:val="2833"/>
          <w:jc w:val="center"/>
        </w:trPr>
        <w:tc>
          <w:tcPr>
            <w:tcW w:w="3084" w:type="dxa"/>
            <w:shd w:val="clear" w:color="auto" w:fill="auto"/>
            <w:vAlign w:val="center"/>
          </w:tcPr>
          <w:p w14:paraId="43285CBC" w14:textId="0CF9E286" w:rsidR="00F43C31" w:rsidRPr="00A84EBF" w:rsidRDefault="00F43C31" w:rsidP="00915AC1">
            <w:pPr>
              <w:autoSpaceDE w:val="0"/>
              <w:autoSpaceDN w:val="0"/>
              <w:adjustRightInd w:val="0"/>
              <w:spacing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84EB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NEI CASI DI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INTERVENTO</w:t>
            </w:r>
            <w:r w:rsidRPr="00A84EB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APPARTENENT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E</w:t>
            </w:r>
            <w:r w:rsidRPr="00A84EB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ALL’</w:t>
            </w:r>
            <w:r w:rsidRPr="00A84EBF">
              <w:rPr>
                <w:rFonts w:ascii="Century Gothic" w:hAnsi="Century Gothic"/>
                <w:b/>
                <w:bCs/>
                <w:sz w:val="20"/>
                <w:szCs w:val="20"/>
              </w:rPr>
              <w:t>AMBIT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O</w:t>
            </w:r>
            <w:r w:rsidRPr="00A84EB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STRATEGIC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O</w:t>
            </w:r>
            <w:r w:rsidRPr="00A84EB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E)</w:t>
            </w:r>
            <w:r w:rsidRPr="00A84EB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</w:p>
          <w:p w14:paraId="7E7A79C6" w14:textId="77777777" w:rsidR="00F43C31" w:rsidRPr="00CA1DCE" w:rsidRDefault="00F43C31" w:rsidP="00915AC1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iCs/>
                <w:sz w:val="20"/>
                <w:szCs w:val="20"/>
              </w:rPr>
            </w:pPr>
            <w:r w:rsidRPr="00CA1DCE">
              <w:rPr>
                <w:rFonts w:ascii="Century Gothic" w:hAnsi="Century Gothic"/>
                <w:i/>
                <w:iCs/>
                <w:sz w:val="20"/>
                <w:szCs w:val="20"/>
              </w:rPr>
              <w:t>(</w:t>
            </w:r>
            <w:proofErr w:type="spellStart"/>
            <w:r w:rsidRPr="00CA1DCE">
              <w:rPr>
                <w:rFonts w:ascii="Century Gothic" w:hAnsi="Century Gothic"/>
                <w:i/>
                <w:iCs/>
                <w:sz w:val="20"/>
                <w:szCs w:val="20"/>
              </w:rPr>
              <w:t>qualora</w:t>
            </w:r>
            <w:proofErr w:type="spellEnd"/>
            <w:r w:rsidRPr="00CA1DCE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A1DCE">
              <w:rPr>
                <w:rFonts w:ascii="Century Gothic" w:hAnsi="Century Gothic"/>
                <w:i/>
                <w:iCs/>
                <w:sz w:val="20"/>
                <w:szCs w:val="20"/>
              </w:rPr>
              <w:t>emerga</w:t>
            </w:r>
            <w:proofErr w:type="spellEnd"/>
            <w:r w:rsidRPr="00CA1DCE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 la </w:t>
            </w:r>
            <w:proofErr w:type="spellStart"/>
            <w:r w:rsidRPr="00CA1DCE">
              <w:rPr>
                <w:rFonts w:ascii="Century Gothic" w:hAnsi="Century Gothic"/>
                <w:i/>
                <w:iCs/>
                <w:sz w:val="20"/>
                <w:szCs w:val="20"/>
              </w:rPr>
              <w:t>sussistenza</w:t>
            </w:r>
            <w:proofErr w:type="spellEnd"/>
            <w:r w:rsidRPr="00CA1DCE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 di tutti </w:t>
            </w:r>
            <w:proofErr w:type="spellStart"/>
            <w:r w:rsidRPr="00CA1DCE">
              <w:rPr>
                <w:rFonts w:ascii="Century Gothic" w:hAnsi="Century Gothic"/>
                <w:i/>
                <w:iCs/>
                <w:sz w:val="20"/>
                <w:szCs w:val="20"/>
              </w:rPr>
              <w:t>gli</w:t>
            </w:r>
            <w:proofErr w:type="spellEnd"/>
            <w:r w:rsidRPr="00CA1DCE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A1DCE">
              <w:rPr>
                <w:rFonts w:ascii="Century Gothic" w:hAnsi="Century Gothic"/>
                <w:i/>
                <w:iCs/>
                <w:sz w:val="20"/>
                <w:szCs w:val="20"/>
              </w:rPr>
              <w:t>elementi</w:t>
            </w:r>
            <w:proofErr w:type="spellEnd"/>
            <w:r w:rsidRPr="00CA1DCE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A1DCE">
              <w:rPr>
                <w:rFonts w:ascii="Century Gothic" w:hAnsi="Century Gothic"/>
                <w:i/>
                <w:iCs/>
                <w:sz w:val="20"/>
                <w:szCs w:val="20"/>
              </w:rPr>
              <w:t>costitutivi</w:t>
            </w:r>
            <w:proofErr w:type="spellEnd"/>
            <w:r w:rsidRPr="00CA1DCE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 della </w:t>
            </w:r>
            <w:proofErr w:type="spellStart"/>
            <w:r w:rsidRPr="00CA1DCE">
              <w:rPr>
                <w:rFonts w:ascii="Century Gothic" w:hAnsi="Century Gothic"/>
                <w:i/>
                <w:iCs/>
                <w:sz w:val="20"/>
                <w:szCs w:val="20"/>
              </w:rPr>
              <w:t>Nozione</w:t>
            </w:r>
            <w:proofErr w:type="spellEnd"/>
            <w:r w:rsidRPr="00CA1DCE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 di </w:t>
            </w:r>
            <w:proofErr w:type="spellStart"/>
            <w:r w:rsidRPr="00CA1DCE">
              <w:rPr>
                <w:rFonts w:ascii="Century Gothic" w:hAnsi="Century Gothic"/>
                <w:i/>
                <w:iCs/>
                <w:sz w:val="20"/>
                <w:szCs w:val="20"/>
              </w:rPr>
              <w:t>Aiuto</w:t>
            </w:r>
            <w:proofErr w:type="spellEnd"/>
            <w:r w:rsidRPr="00CA1DCE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, e </w:t>
            </w:r>
            <w:proofErr w:type="spellStart"/>
            <w:r w:rsidRPr="00CA1DCE">
              <w:rPr>
                <w:rFonts w:ascii="Century Gothic" w:hAnsi="Century Gothic"/>
                <w:i/>
                <w:iCs/>
                <w:sz w:val="20"/>
                <w:szCs w:val="20"/>
              </w:rPr>
              <w:t>l’intervento</w:t>
            </w:r>
            <w:proofErr w:type="spellEnd"/>
            <w:r w:rsidRPr="00CA1DCE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 non </w:t>
            </w:r>
            <w:proofErr w:type="spellStart"/>
            <w:r w:rsidRPr="00CA1DCE">
              <w:rPr>
                <w:rFonts w:ascii="Century Gothic" w:hAnsi="Century Gothic"/>
                <w:i/>
                <w:iCs/>
                <w:sz w:val="20"/>
                <w:szCs w:val="20"/>
              </w:rPr>
              <w:t>sia</w:t>
            </w:r>
            <w:proofErr w:type="spellEnd"/>
            <w:r w:rsidRPr="00CA1DCE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/>
                <w:i/>
                <w:iCs/>
                <w:sz w:val="20"/>
                <w:szCs w:val="20"/>
              </w:rPr>
              <w:t>concesso</w:t>
            </w:r>
            <w:proofErr w:type="spellEnd"/>
            <w:r w:rsidRPr="00CA1DCE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 in </w:t>
            </w:r>
            <w:r>
              <w:rPr>
                <w:rFonts w:ascii="Century Gothic" w:hAnsi="Century Gothic"/>
                <w:i/>
                <w:iCs/>
                <w:sz w:val="20"/>
                <w:szCs w:val="20"/>
              </w:rPr>
              <w:t>“</w:t>
            </w:r>
            <w:r w:rsidRPr="00CA1DCE">
              <w:rPr>
                <w:rFonts w:ascii="Century Gothic" w:hAnsi="Century Gothic"/>
                <w:i/>
                <w:iCs/>
                <w:sz w:val="20"/>
                <w:szCs w:val="20"/>
              </w:rPr>
              <w:t>de minimis</w:t>
            </w:r>
            <w:r>
              <w:rPr>
                <w:rFonts w:ascii="Century Gothic" w:hAnsi="Century Gothic"/>
                <w:i/>
                <w:iCs/>
                <w:sz w:val="20"/>
                <w:szCs w:val="20"/>
              </w:rPr>
              <w:t>”</w:t>
            </w:r>
            <w:r w:rsidRPr="00CA1DCE">
              <w:rPr>
                <w:rFonts w:ascii="Century Gothic" w:hAnsi="Century Gothic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914" w:type="dxa"/>
            <w:gridSpan w:val="6"/>
            <w:shd w:val="clear" w:color="auto" w:fill="auto"/>
            <w:vAlign w:val="center"/>
          </w:tcPr>
          <w:p w14:paraId="3B9EAD32" w14:textId="354CDF11" w:rsidR="00F43C31" w:rsidRDefault="00915AC1" w:rsidP="007716A0">
            <w:pPr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bCs/>
                <w:sz w:val="20"/>
                <w:szCs w:val="20"/>
              </w:rPr>
              <w:t>I</w:t>
            </w:r>
            <w:r w:rsidR="00F43C31">
              <w:rPr>
                <w:rFonts w:ascii="Century Gothic" w:hAnsi="Century Gothic"/>
                <w:bCs/>
                <w:sz w:val="20"/>
                <w:szCs w:val="20"/>
              </w:rPr>
              <w:t>ndicare</w:t>
            </w:r>
            <w:proofErr w:type="spellEnd"/>
            <w:r w:rsidR="00F43C31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proofErr w:type="spellStart"/>
            <w:r w:rsidR="00F43C31">
              <w:rPr>
                <w:rFonts w:ascii="Century Gothic" w:hAnsi="Century Gothic"/>
                <w:bCs/>
                <w:sz w:val="20"/>
                <w:szCs w:val="20"/>
              </w:rPr>
              <w:t>espressamente</w:t>
            </w:r>
            <w:proofErr w:type="spellEnd"/>
            <w:r w:rsidR="00F43C31">
              <w:rPr>
                <w:rFonts w:ascii="Century Gothic" w:hAnsi="Century Gothic"/>
                <w:bCs/>
                <w:sz w:val="20"/>
                <w:szCs w:val="20"/>
              </w:rPr>
              <w:t>:</w:t>
            </w:r>
          </w:p>
          <w:p w14:paraId="51673234" w14:textId="77777777" w:rsidR="00F43C31" w:rsidRPr="004B1B8B" w:rsidRDefault="00F43C31" w:rsidP="00F43C31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per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gli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impianti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di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produzione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i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costi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supplementari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sostenuti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per la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costruzione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,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l'ampliamento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e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l'ammodernamento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di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una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o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più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unità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di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produzione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di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energia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per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realizzare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un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sistema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di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teleriscaldamento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e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teleraffreddamento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efficiente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sotto il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profilo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energetico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rispetto a un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impianto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di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produzione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tradizionale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;</w:t>
            </w:r>
          </w:p>
          <w:p w14:paraId="3115AF2A" w14:textId="77777777" w:rsidR="00F43C31" w:rsidRPr="00915AC1" w:rsidRDefault="00F43C31" w:rsidP="00F43C31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entury Gothic" w:hAnsi="Century Gothic"/>
                <w:bCs/>
                <w:sz w:val="32"/>
                <w:szCs w:val="32"/>
              </w:rPr>
            </w:pPr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per l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e</w:t>
            </w:r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ret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i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di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distribuzione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il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risultato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operativo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ai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fini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della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definizione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dell’importo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dell’aiuto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, secondo le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indicazioni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del art. 46 comma 6 del </w:t>
            </w:r>
            <w:proofErr w:type="spellStart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>Regolamento</w:t>
            </w:r>
            <w:proofErr w:type="spellEnd"/>
            <w:r w:rsidRPr="004B1B8B">
              <w:rPr>
                <w:rFonts w:ascii="Century Gothic" w:hAnsi="Century Gothic"/>
                <w:bCs/>
                <w:sz w:val="20"/>
                <w:szCs w:val="20"/>
              </w:rPr>
              <w:t xml:space="preserve"> (UE) n. 651/2014.</w:t>
            </w:r>
          </w:p>
          <w:p w14:paraId="23231C53" w14:textId="77777777" w:rsidR="00915AC1" w:rsidRDefault="00915AC1" w:rsidP="00915AC1">
            <w:pPr>
              <w:spacing w:after="0" w:line="240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___________________________________________</w:t>
            </w:r>
          </w:p>
          <w:p w14:paraId="7EFDC2F6" w14:textId="10FF09AE" w:rsidR="00915AC1" w:rsidRPr="00915AC1" w:rsidRDefault="00915AC1" w:rsidP="00915AC1">
            <w:pPr>
              <w:spacing w:after="0" w:line="240" w:lineRule="auto"/>
              <w:jc w:val="both"/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</w:tr>
      <w:tr w:rsidR="00F43C31" w:rsidRPr="008B11D6" w14:paraId="0639A754" w14:textId="77777777" w:rsidTr="00BF78BA">
        <w:trPr>
          <w:trHeight w:val="1456"/>
          <w:jc w:val="center"/>
        </w:trPr>
        <w:tc>
          <w:tcPr>
            <w:tcW w:w="3084" w:type="dxa"/>
            <w:shd w:val="clear" w:color="auto" w:fill="auto"/>
            <w:vAlign w:val="center"/>
          </w:tcPr>
          <w:p w14:paraId="3011FBF1" w14:textId="2B6FA667" w:rsidR="00F43C31" w:rsidRPr="00A84EBF" w:rsidRDefault="00F43C31" w:rsidP="00BF78BA">
            <w:pPr>
              <w:autoSpaceDE w:val="0"/>
              <w:autoSpaceDN w:val="0"/>
              <w:adjustRightInd w:val="0"/>
              <w:spacing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NEI CASI DI SUSSISTENZA </w:t>
            </w:r>
            <w:r w:rsidRPr="009D3661">
              <w:rPr>
                <w:rFonts w:ascii="Century Gothic" w:hAnsi="Century Gothic"/>
                <w:b/>
                <w:bCs/>
                <w:sz w:val="20"/>
                <w:szCs w:val="20"/>
              </w:rPr>
              <w:t>DI TUTTI GLI ELEMENTI COSTITUTIVI DELLA NOZIONE DI AIUTO</w:t>
            </w:r>
          </w:p>
        </w:tc>
        <w:tc>
          <w:tcPr>
            <w:tcW w:w="6914" w:type="dxa"/>
            <w:gridSpan w:val="6"/>
            <w:shd w:val="clear" w:color="auto" w:fill="auto"/>
            <w:vAlign w:val="center"/>
          </w:tcPr>
          <w:p w14:paraId="3CFB0D4A" w14:textId="43D3040D" w:rsidR="00F43C31" w:rsidRPr="00615928" w:rsidRDefault="00615928" w:rsidP="00BF78BA">
            <w:pPr>
              <w:spacing w:after="0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proofErr w:type="spellStart"/>
            <w:r w:rsidRPr="00615928">
              <w:rPr>
                <w:rFonts w:ascii="Century Gothic" w:hAnsi="Century Gothic"/>
                <w:bCs/>
                <w:sz w:val="20"/>
                <w:szCs w:val="20"/>
              </w:rPr>
              <w:t>Dichiarare</w:t>
            </w:r>
            <w:proofErr w:type="spellEnd"/>
            <w:r w:rsidR="00F43C31" w:rsidRPr="00615928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proofErr w:type="spellStart"/>
            <w:r w:rsidR="00F43C31" w:rsidRPr="00615928">
              <w:rPr>
                <w:rFonts w:ascii="Century Gothic" w:hAnsi="Century Gothic"/>
                <w:bCs/>
                <w:sz w:val="20"/>
                <w:szCs w:val="20"/>
              </w:rPr>
              <w:t>che</w:t>
            </w:r>
            <w:proofErr w:type="spellEnd"/>
            <w:r w:rsidR="00F43C31" w:rsidRPr="00615928">
              <w:rPr>
                <w:rFonts w:ascii="Century Gothic" w:hAnsi="Century Gothic"/>
                <w:bCs/>
                <w:sz w:val="20"/>
                <w:szCs w:val="20"/>
              </w:rPr>
              <w:t xml:space="preserve"> la </w:t>
            </w:r>
            <w:proofErr w:type="spellStart"/>
            <w:r w:rsidR="00F43C31" w:rsidRPr="00615928">
              <w:rPr>
                <w:rFonts w:ascii="Century Gothic" w:hAnsi="Century Gothic"/>
                <w:bCs/>
                <w:sz w:val="20"/>
                <w:szCs w:val="20"/>
              </w:rPr>
              <w:t>concessione</w:t>
            </w:r>
            <w:proofErr w:type="spellEnd"/>
            <w:r w:rsidR="00F43C31" w:rsidRPr="00615928">
              <w:rPr>
                <w:rFonts w:ascii="Century Gothic" w:hAnsi="Century Gothic"/>
                <w:bCs/>
                <w:sz w:val="20"/>
                <w:szCs w:val="20"/>
              </w:rPr>
              <w:t xml:space="preserve"> dei </w:t>
            </w:r>
            <w:proofErr w:type="spellStart"/>
            <w:r w:rsidR="00F43C31" w:rsidRPr="00615928">
              <w:rPr>
                <w:rFonts w:ascii="Century Gothic" w:hAnsi="Century Gothic"/>
                <w:bCs/>
                <w:sz w:val="20"/>
                <w:szCs w:val="20"/>
              </w:rPr>
              <w:t>contributi</w:t>
            </w:r>
            <w:proofErr w:type="spellEnd"/>
            <w:r w:rsidR="00F43C31" w:rsidRPr="00615928">
              <w:rPr>
                <w:rFonts w:ascii="Century Gothic" w:hAnsi="Century Gothic"/>
                <w:bCs/>
                <w:sz w:val="20"/>
                <w:szCs w:val="20"/>
              </w:rPr>
              <w:t xml:space="preserve"> non è </w:t>
            </w:r>
            <w:proofErr w:type="spellStart"/>
            <w:r w:rsidR="00F43C31" w:rsidRPr="00615928">
              <w:rPr>
                <w:rFonts w:ascii="Century Gothic" w:hAnsi="Century Gothic"/>
                <w:bCs/>
                <w:sz w:val="20"/>
                <w:szCs w:val="20"/>
              </w:rPr>
              <w:t>rivolta</w:t>
            </w:r>
            <w:proofErr w:type="spellEnd"/>
            <w:r w:rsidR="00F43C31" w:rsidRPr="00615928">
              <w:rPr>
                <w:rFonts w:ascii="Century Gothic" w:hAnsi="Century Gothic"/>
                <w:bCs/>
                <w:sz w:val="20"/>
                <w:szCs w:val="20"/>
              </w:rPr>
              <w:t xml:space="preserve"> ai </w:t>
            </w:r>
            <w:proofErr w:type="spellStart"/>
            <w:r w:rsidR="00F43C31" w:rsidRPr="00615928">
              <w:rPr>
                <w:rFonts w:ascii="Century Gothic" w:hAnsi="Century Gothic"/>
                <w:bCs/>
                <w:sz w:val="20"/>
                <w:szCs w:val="20"/>
              </w:rPr>
              <w:t>settori</w:t>
            </w:r>
            <w:proofErr w:type="spellEnd"/>
            <w:r w:rsidR="00F43C31" w:rsidRPr="00615928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proofErr w:type="spellStart"/>
            <w:r w:rsidR="00F43C31" w:rsidRPr="00615928">
              <w:rPr>
                <w:rFonts w:ascii="Century Gothic" w:hAnsi="Century Gothic"/>
                <w:bCs/>
                <w:sz w:val="20"/>
                <w:szCs w:val="20"/>
              </w:rPr>
              <w:t>esclusi</w:t>
            </w:r>
            <w:proofErr w:type="spellEnd"/>
            <w:r w:rsidR="00F43C31" w:rsidRPr="00615928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proofErr w:type="spellStart"/>
            <w:r w:rsidR="00F43C31" w:rsidRPr="00615928">
              <w:rPr>
                <w:rFonts w:ascii="Century Gothic" w:hAnsi="Century Gothic"/>
                <w:bCs/>
                <w:sz w:val="20"/>
                <w:szCs w:val="20"/>
              </w:rPr>
              <w:t>previsti</w:t>
            </w:r>
            <w:proofErr w:type="spellEnd"/>
            <w:r w:rsidR="00F43C31" w:rsidRPr="00615928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proofErr w:type="spellStart"/>
            <w:r w:rsidR="00F43C31" w:rsidRPr="00615928">
              <w:rPr>
                <w:rFonts w:ascii="Century Gothic" w:hAnsi="Century Gothic"/>
                <w:bCs/>
                <w:sz w:val="20"/>
                <w:szCs w:val="20"/>
              </w:rPr>
              <w:t>dall’art</w:t>
            </w:r>
            <w:proofErr w:type="spellEnd"/>
            <w:r w:rsidR="00F43C31" w:rsidRPr="00615928">
              <w:rPr>
                <w:rFonts w:ascii="Century Gothic" w:hAnsi="Century Gothic"/>
                <w:bCs/>
                <w:sz w:val="20"/>
                <w:szCs w:val="20"/>
              </w:rPr>
              <w:t xml:space="preserve">. 1 comma 1 del </w:t>
            </w:r>
            <w:proofErr w:type="spellStart"/>
            <w:r w:rsidR="00F43C31" w:rsidRPr="00615928">
              <w:rPr>
                <w:rFonts w:ascii="Century Gothic" w:hAnsi="Century Gothic"/>
                <w:bCs/>
                <w:sz w:val="20"/>
                <w:szCs w:val="20"/>
              </w:rPr>
              <w:t>Regolamento</w:t>
            </w:r>
            <w:proofErr w:type="spellEnd"/>
            <w:r w:rsidR="00F43C31" w:rsidRPr="00615928">
              <w:rPr>
                <w:rFonts w:ascii="Century Gothic" w:hAnsi="Century Gothic"/>
                <w:bCs/>
                <w:sz w:val="20"/>
                <w:szCs w:val="20"/>
              </w:rPr>
              <w:t xml:space="preserve"> “de minimis”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.</w:t>
            </w:r>
          </w:p>
        </w:tc>
      </w:tr>
      <w:tr w:rsidR="00F43C31" w:rsidRPr="008B11D6" w14:paraId="40BBC8BB" w14:textId="77777777" w:rsidTr="00BF78BA">
        <w:trPr>
          <w:trHeight w:val="4238"/>
          <w:jc w:val="center"/>
        </w:trPr>
        <w:tc>
          <w:tcPr>
            <w:tcW w:w="3084" w:type="dxa"/>
            <w:shd w:val="clear" w:color="auto" w:fill="auto"/>
            <w:vAlign w:val="center"/>
          </w:tcPr>
          <w:p w14:paraId="6CD4F404" w14:textId="28A62366" w:rsidR="00F43C31" w:rsidRPr="0034322B" w:rsidRDefault="00F43C31" w:rsidP="00915AC1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4322B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 xml:space="preserve">NEL CASO DI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INTERVENT</w:t>
            </w:r>
            <w:r w:rsidR="00615928">
              <w:rPr>
                <w:rFonts w:ascii="Century Gothic" w:hAnsi="Century Gothic"/>
                <w:b/>
                <w:bCs/>
                <w:sz w:val="20"/>
                <w:szCs w:val="20"/>
              </w:rPr>
              <w:t>I</w:t>
            </w:r>
            <w:r w:rsidRPr="0034322B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RIGUARDANTI IMPIANTI DI ILLUMINAZIONE PUBBLICA</w:t>
            </w:r>
          </w:p>
          <w:p w14:paraId="40A227A0" w14:textId="77777777" w:rsidR="00F43C31" w:rsidRPr="00A84EBF" w:rsidRDefault="00F43C31" w:rsidP="00915AC1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6914" w:type="dxa"/>
            <w:gridSpan w:val="6"/>
            <w:shd w:val="clear" w:color="auto" w:fill="auto"/>
          </w:tcPr>
          <w:p w14:paraId="27D70DCD" w14:textId="0BD19555" w:rsidR="00F43C31" w:rsidRDefault="00615928" w:rsidP="007716A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BF78BA">
              <w:rPr>
                <w:rFonts w:ascii="Century Gothic" w:hAnsi="Century Gothic"/>
                <w:sz w:val="20"/>
                <w:szCs w:val="20"/>
              </w:rPr>
              <w:t>Specificare</w:t>
            </w:r>
            <w:proofErr w:type="spellEnd"/>
            <w:r w:rsidRPr="00BF78BA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BF78BA">
              <w:rPr>
                <w:rFonts w:ascii="Century Gothic" w:hAnsi="Century Gothic"/>
                <w:sz w:val="20"/>
                <w:szCs w:val="20"/>
              </w:rPr>
              <w:t>gli</w:t>
            </w:r>
            <w:proofErr w:type="spellEnd"/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proofErr w:type="spellStart"/>
            <w:r w:rsidR="00F43C31" w:rsidRPr="0034322B">
              <w:rPr>
                <w:rFonts w:ascii="Century Gothic" w:hAnsi="Century Gothic"/>
                <w:sz w:val="20"/>
                <w:szCs w:val="20"/>
              </w:rPr>
              <w:t>estremi</w:t>
            </w:r>
            <w:proofErr w:type="spellEnd"/>
            <w:r w:rsidR="00F43C31" w:rsidRPr="0034322B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F43C31" w:rsidRPr="0034322B">
              <w:rPr>
                <w:rFonts w:ascii="Century Gothic" w:hAnsi="Century Gothic"/>
                <w:sz w:val="20"/>
                <w:szCs w:val="20"/>
              </w:rPr>
              <w:t>dell’atto</w:t>
            </w:r>
            <w:proofErr w:type="spellEnd"/>
            <w:r w:rsidR="00F43C31" w:rsidRPr="0034322B">
              <w:rPr>
                <w:rFonts w:ascii="Century Gothic" w:hAnsi="Century Gothic"/>
                <w:sz w:val="20"/>
                <w:szCs w:val="20"/>
              </w:rPr>
              <w:t xml:space="preserve"> di </w:t>
            </w:r>
            <w:proofErr w:type="spellStart"/>
            <w:r w:rsidR="00F43C31" w:rsidRPr="0034322B">
              <w:rPr>
                <w:rFonts w:ascii="Century Gothic" w:hAnsi="Century Gothic"/>
                <w:sz w:val="20"/>
                <w:szCs w:val="20"/>
              </w:rPr>
              <w:t>approvazione</w:t>
            </w:r>
            <w:proofErr w:type="spellEnd"/>
            <w:r w:rsidR="00F43C31" w:rsidRPr="0034322B">
              <w:rPr>
                <w:rFonts w:ascii="Century Gothic" w:hAnsi="Century Gothic"/>
                <w:sz w:val="20"/>
                <w:szCs w:val="20"/>
              </w:rPr>
              <w:t xml:space="preserve"> del Piano </w:t>
            </w:r>
            <w:proofErr w:type="spellStart"/>
            <w:r w:rsidR="00F43C31" w:rsidRPr="0034322B">
              <w:rPr>
                <w:rFonts w:ascii="Century Gothic" w:hAnsi="Century Gothic"/>
                <w:sz w:val="20"/>
                <w:szCs w:val="20"/>
              </w:rPr>
              <w:t>dell’Illuminazione</w:t>
            </w:r>
            <w:proofErr w:type="spellEnd"/>
            <w:r w:rsidR="00F43C31" w:rsidRPr="0034322B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F43C31" w:rsidRPr="0034322B">
              <w:rPr>
                <w:rFonts w:ascii="Century Gothic" w:hAnsi="Century Gothic"/>
                <w:sz w:val="20"/>
                <w:szCs w:val="20"/>
              </w:rPr>
              <w:t>Comunale</w:t>
            </w:r>
            <w:proofErr w:type="spellEnd"/>
            <w:r w:rsidR="00F43C31" w:rsidRPr="0034322B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F43C31" w:rsidRPr="0034322B">
              <w:rPr>
                <w:rFonts w:ascii="Century Gothic" w:hAnsi="Century Gothic"/>
                <w:sz w:val="20"/>
                <w:szCs w:val="20"/>
              </w:rPr>
              <w:t>approvato</w:t>
            </w:r>
            <w:proofErr w:type="spellEnd"/>
            <w:r w:rsidR="00F43C31" w:rsidRPr="0034322B">
              <w:rPr>
                <w:rFonts w:ascii="Century Gothic" w:hAnsi="Century Gothic"/>
                <w:sz w:val="20"/>
                <w:szCs w:val="20"/>
              </w:rPr>
              <w:t xml:space="preserve"> ai sensi della </w:t>
            </w:r>
            <w:proofErr w:type="spellStart"/>
            <w:r w:rsidR="00F43C31" w:rsidRPr="0034322B">
              <w:rPr>
                <w:rFonts w:ascii="Century Gothic" w:hAnsi="Century Gothic"/>
                <w:sz w:val="20"/>
                <w:szCs w:val="20"/>
              </w:rPr>
              <w:t>l.r</w:t>
            </w:r>
            <w:proofErr w:type="spellEnd"/>
            <w:r w:rsidR="00F43C31" w:rsidRPr="0034322B">
              <w:rPr>
                <w:rFonts w:ascii="Century Gothic" w:hAnsi="Century Gothic"/>
                <w:sz w:val="20"/>
                <w:szCs w:val="20"/>
              </w:rPr>
              <w:t>. 17/2000</w:t>
            </w:r>
            <w:r w:rsidR="00F43C31">
              <w:rPr>
                <w:rFonts w:ascii="Century Gothic" w:hAnsi="Century Gothic"/>
                <w:sz w:val="20"/>
                <w:szCs w:val="20"/>
              </w:rPr>
              <w:t xml:space="preserve"> ___________________________________________;</w:t>
            </w:r>
          </w:p>
          <w:p w14:paraId="2F9DFE29" w14:textId="77777777" w:rsidR="00F43C31" w:rsidRDefault="00F43C31" w:rsidP="007716A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945BA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o in </w:t>
            </w:r>
            <w:proofErr w:type="spellStart"/>
            <w:r w:rsidRPr="003945BA">
              <w:rPr>
                <w:rFonts w:ascii="Century Gothic" w:hAnsi="Century Gothic"/>
                <w:b/>
                <w:bCs/>
                <w:sz w:val="20"/>
                <w:szCs w:val="20"/>
              </w:rPr>
              <w:t>sua</w:t>
            </w:r>
            <w:proofErr w:type="spellEnd"/>
            <w:r w:rsidRPr="003945BA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45BA">
              <w:rPr>
                <w:rFonts w:ascii="Century Gothic" w:hAnsi="Century Gothic"/>
                <w:b/>
                <w:bCs/>
                <w:sz w:val="20"/>
                <w:szCs w:val="20"/>
              </w:rPr>
              <w:t>assenza</w:t>
            </w:r>
            <w:proofErr w:type="spellEnd"/>
            <w:r w:rsidRPr="0034322B">
              <w:rPr>
                <w:rFonts w:ascii="Century Gothic" w:hAnsi="Century Gothic"/>
                <w:sz w:val="20"/>
                <w:szCs w:val="20"/>
              </w:rPr>
              <w:t xml:space="preserve">, in </w:t>
            </w:r>
            <w:proofErr w:type="spellStart"/>
            <w:r w:rsidRPr="0034322B">
              <w:rPr>
                <w:rFonts w:ascii="Century Gothic" w:hAnsi="Century Gothic"/>
                <w:sz w:val="20"/>
                <w:szCs w:val="20"/>
              </w:rPr>
              <w:t>applicazione</w:t>
            </w:r>
            <w:proofErr w:type="spellEnd"/>
            <w:r w:rsidRPr="0034322B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34322B">
              <w:rPr>
                <w:rFonts w:ascii="Century Gothic" w:hAnsi="Century Gothic"/>
                <w:sz w:val="20"/>
                <w:szCs w:val="20"/>
              </w:rPr>
              <w:t>dell’art</w:t>
            </w:r>
            <w:proofErr w:type="spellEnd"/>
            <w:r w:rsidRPr="0034322B">
              <w:rPr>
                <w:rFonts w:ascii="Century Gothic" w:hAnsi="Century Gothic"/>
                <w:sz w:val="20"/>
                <w:szCs w:val="20"/>
              </w:rPr>
              <w:t xml:space="preserve">. 11 della </w:t>
            </w:r>
            <w:proofErr w:type="spellStart"/>
            <w:r w:rsidRPr="0034322B">
              <w:rPr>
                <w:rFonts w:ascii="Century Gothic" w:hAnsi="Century Gothic"/>
                <w:sz w:val="20"/>
                <w:szCs w:val="20"/>
              </w:rPr>
              <w:t>l.r</w:t>
            </w:r>
            <w:proofErr w:type="spellEnd"/>
            <w:r w:rsidRPr="0034322B">
              <w:rPr>
                <w:rFonts w:ascii="Century Gothic" w:hAnsi="Century Gothic"/>
                <w:sz w:val="20"/>
                <w:szCs w:val="20"/>
              </w:rPr>
              <w:t>. 31/2015</w:t>
            </w:r>
            <w:r>
              <w:rPr>
                <w:rFonts w:ascii="Century Gothic" w:hAnsi="Century Gothic"/>
                <w:sz w:val="20"/>
                <w:szCs w:val="20"/>
              </w:rPr>
              <w:t>:</w:t>
            </w:r>
          </w:p>
          <w:p w14:paraId="4A3678CC" w14:textId="553CF397" w:rsidR="00F43C31" w:rsidRPr="0034322B" w:rsidRDefault="00F43C31" w:rsidP="007716A0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4322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4322B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34322B">
              <w:rPr>
                <w:rFonts w:ascii="Century Gothic" w:hAnsi="Century Gothic"/>
                <w:sz w:val="20"/>
                <w:szCs w:val="20"/>
              </w:rPr>
              <w:tab/>
            </w:r>
            <w:proofErr w:type="spellStart"/>
            <w:r w:rsidRPr="0034322B">
              <w:rPr>
                <w:rFonts w:ascii="Century Gothic" w:hAnsi="Century Gothic"/>
                <w:sz w:val="20"/>
                <w:szCs w:val="20"/>
              </w:rPr>
              <w:t>presenta</w:t>
            </w:r>
            <w:r w:rsidR="00615928">
              <w:rPr>
                <w:rFonts w:ascii="Century Gothic" w:hAnsi="Century Gothic"/>
                <w:sz w:val="20"/>
                <w:szCs w:val="20"/>
              </w:rPr>
              <w:t>re</w:t>
            </w:r>
            <w:proofErr w:type="spellEnd"/>
            <w:r w:rsidRPr="0034322B">
              <w:rPr>
                <w:rFonts w:ascii="Century Gothic" w:hAnsi="Century Gothic"/>
                <w:sz w:val="20"/>
                <w:szCs w:val="20"/>
              </w:rPr>
              <w:t xml:space="preserve">, con </w:t>
            </w:r>
            <w:proofErr w:type="spellStart"/>
            <w:r w:rsidRPr="0034322B">
              <w:rPr>
                <w:rFonts w:ascii="Century Gothic" w:hAnsi="Century Gothic"/>
                <w:sz w:val="20"/>
                <w:szCs w:val="20"/>
              </w:rPr>
              <w:t>riferimento</w:t>
            </w:r>
            <w:proofErr w:type="spellEnd"/>
            <w:r w:rsidRPr="0034322B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34322B">
              <w:rPr>
                <w:rFonts w:ascii="Century Gothic" w:hAnsi="Century Gothic"/>
                <w:sz w:val="20"/>
                <w:szCs w:val="20"/>
              </w:rPr>
              <w:t>all’ambito</w:t>
            </w:r>
            <w:proofErr w:type="spellEnd"/>
            <w:r w:rsidRPr="0034322B">
              <w:rPr>
                <w:rFonts w:ascii="Century Gothic" w:hAnsi="Century Gothic"/>
                <w:sz w:val="20"/>
                <w:szCs w:val="20"/>
              </w:rPr>
              <w:t xml:space="preserve"> di </w:t>
            </w:r>
            <w:proofErr w:type="spellStart"/>
            <w:r w:rsidRPr="0034322B">
              <w:rPr>
                <w:rFonts w:ascii="Century Gothic" w:hAnsi="Century Gothic"/>
                <w:sz w:val="20"/>
                <w:szCs w:val="20"/>
              </w:rPr>
              <w:t>intervento</w:t>
            </w:r>
            <w:proofErr w:type="spellEnd"/>
            <w:r w:rsidRPr="0034322B">
              <w:rPr>
                <w:rFonts w:ascii="Century Gothic" w:hAnsi="Century Gothic"/>
                <w:sz w:val="20"/>
                <w:szCs w:val="20"/>
              </w:rPr>
              <w:t>:</w:t>
            </w:r>
          </w:p>
          <w:p w14:paraId="26C50A52" w14:textId="4D720A30" w:rsidR="00F43C31" w:rsidRPr="00615928" w:rsidRDefault="00F43C31" w:rsidP="0061592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92" w:hanging="425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censimento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delle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categorie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illuminotecniche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, dei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flussi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di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traffico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e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degli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indici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di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declassamento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relativi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al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comparto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viario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>;</w:t>
            </w:r>
          </w:p>
          <w:p w14:paraId="7029A7F4" w14:textId="47C3AE73" w:rsidR="00F43C31" w:rsidRPr="00615928" w:rsidRDefault="00F43C31" w:rsidP="0061592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92" w:hanging="425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ricognizione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dello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stato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di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fatto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degli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eventuali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impianti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esistenti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di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pubblica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illuminazione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esterna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da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riqualificare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e dei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relativi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dati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di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proprietà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>;</w:t>
            </w:r>
          </w:p>
          <w:p w14:paraId="091D3660" w14:textId="2B00DF07" w:rsidR="00F43C31" w:rsidRPr="00615928" w:rsidRDefault="00F43C31" w:rsidP="00615928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92" w:hanging="425"/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verifica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della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rispondenza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ai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requisiti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normativi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vigenti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, con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particolare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riferimento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agli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aspetti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inerenti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alla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sicurezza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, e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delle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eventuali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615928">
              <w:rPr>
                <w:rFonts w:ascii="Century Gothic" w:hAnsi="Century Gothic"/>
                <w:sz w:val="20"/>
                <w:szCs w:val="20"/>
              </w:rPr>
              <w:t>criticità</w:t>
            </w:r>
            <w:proofErr w:type="spellEnd"/>
            <w:r w:rsidRPr="00615928">
              <w:rPr>
                <w:rFonts w:ascii="Century Gothic" w:hAnsi="Century Gothic"/>
                <w:sz w:val="20"/>
                <w:szCs w:val="20"/>
              </w:rPr>
              <w:t>;</w:t>
            </w:r>
          </w:p>
        </w:tc>
      </w:tr>
      <w:tr w:rsidR="00F43C31" w:rsidRPr="008B11D6" w14:paraId="39521BCD" w14:textId="77777777" w:rsidTr="00915AC1">
        <w:trPr>
          <w:jc w:val="center"/>
        </w:trPr>
        <w:tc>
          <w:tcPr>
            <w:tcW w:w="9998" w:type="dxa"/>
            <w:gridSpan w:val="7"/>
            <w:shd w:val="clear" w:color="auto" w:fill="auto"/>
            <w:vAlign w:val="center"/>
          </w:tcPr>
          <w:p w14:paraId="7F108F30" w14:textId="77777777" w:rsidR="00F43C31" w:rsidRPr="007833A4" w:rsidRDefault="00F43C31" w:rsidP="00915AC1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833A4">
              <w:rPr>
                <w:rFonts w:ascii="Century Gothic" w:hAnsi="Century Gothic"/>
                <w:b/>
                <w:sz w:val="20"/>
                <w:szCs w:val="20"/>
              </w:rPr>
              <w:t>DESCRIZIONE SINTETICA DEL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L’INTERVENTO </w:t>
            </w:r>
            <w:r w:rsidRPr="007833A4">
              <w:rPr>
                <w:rFonts w:ascii="Century Gothic" w:hAnsi="Century Gothic"/>
                <w:b/>
                <w:sz w:val="20"/>
                <w:szCs w:val="20"/>
              </w:rPr>
              <w:t>E DI COME LO STESSO CONTRIBUISCE ALLA STRATEGIA COMPLESSIVA</w:t>
            </w:r>
          </w:p>
        </w:tc>
      </w:tr>
      <w:tr w:rsidR="00F43C31" w:rsidRPr="008B11D6" w14:paraId="797E507D" w14:textId="77777777" w:rsidTr="00722B4A">
        <w:trPr>
          <w:trHeight w:val="2512"/>
          <w:jc w:val="center"/>
        </w:trPr>
        <w:tc>
          <w:tcPr>
            <w:tcW w:w="9998" w:type="dxa"/>
            <w:gridSpan w:val="7"/>
            <w:shd w:val="clear" w:color="auto" w:fill="auto"/>
            <w:vAlign w:val="center"/>
          </w:tcPr>
          <w:p w14:paraId="1E014896" w14:textId="77777777" w:rsidR="00F43C31" w:rsidRDefault="00F43C31" w:rsidP="00915AC1">
            <w:pPr>
              <w:rPr>
                <w:rFonts w:ascii="Century Gothic" w:hAnsi="Century Gothic"/>
                <w:bCs/>
                <w:sz w:val="32"/>
                <w:szCs w:val="32"/>
              </w:rPr>
            </w:pPr>
          </w:p>
          <w:p w14:paraId="324A766A" w14:textId="77777777" w:rsidR="00F43C31" w:rsidRDefault="00F43C31" w:rsidP="00915AC1">
            <w:pPr>
              <w:rPr>
                <w:rFonts w:ascii="Century Gothic" w:hAnsi="Century Gothic"/>
                <w:bCs/>
                <w:sz w:val="32"/>
                <w:szCs w:val="32"/>
              </w:rPr>
            </w:pPr>
          </w:p>
          <w:p w14:paraId="6DAD84C4" w14:textId="77777777" w:rsidR="00F43C31" w:rsidRDefault="00F43C31" w:rsidP="00915AC1">
            <w:pPr>
              <w:rPr>
                <w:rFonts w:ascii="Century Gothic" w:hAnsi="Century Gothic"/>
                <w:bCs/>
                <w:sz w:val="32"/>
                <w:szCs w:val="32"/>
              </w:rPr>
            </w:pPr>
          </w:p>
          <w:p w14:paraId="3B63AA05" w14:textId="77777777" w:rsidR="00F43C31" w:rsidRDefault="00F43C31" w:rsidP="00915AC1">
            <w:pPr>
              <w:rPr>
                <w:rFonts w:ascii="Century Gothic" w:hAnsi="Century Gothic"/>
                <w:bCs/>
                <w:sz w:val="32"/>
                <w:szCs w:val="32"/>
              </w:rPr>
            </w:pPr>
          </w:p>
        </w:tc>
      </w:tr>
      <w:tr w:rsidR="00F43C31" w:rsidRPr="008B11D6" w14:paraId="26643545" w14:textId="77777777" w:rsidTr="00915AC1">
        <w:trPr>
          <w:jc w:val="center"/>
        </w:trPr>
        <w:tc>
          <w:tcPr>
            <w:tcW w:w="3084" w:type="dxa"/>
            <w:shd w:val="clear" w:color="auto" w:fill="auto"/>
            <w:vAlign w:val="center"/>
          </w:tcPr>
          <w:p w14:paraId="7DE2C0F8" w14:textId="77777777" w:rsidR="00F43C31" w:rsidRPr="008B11D6" w:rsidRDefault="00F43C31" w:rsidP="00915AC1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B11D6">
              <w:rPr>
                <w:rFonts w:ascii="Century Gothic" w:hAnsi="Century Gothic"/>
                <w:b/>
                <w:bCs/>
                <w:sz w:val="20"/>
                <w:szCs w:val="20"/>
              </w:rPr>
              <w:t>GRADO DI DEFINIZIONE PROGETTUALE</w:t>
            </w:r>
          </w:p>
        </w:tc>
        <w:tc>
          <w:tcPr>
            <w:tcW w:w="6914" w:type="dxa"/>
            <w:gridSpan w:val="6"/>
            <w:shd w:val="clear" w:color="auto" w:fill="auto"/>
          </w:tcPr>
          <w:p w14:paraId="7F11EA25" w14:textId="77777777" w:rsidR="00F43C31" w:rsidRDefault="00F43C31" w:rsidP="00615928">
            <w:pPr>
              <w:spacing w:after="0"/>
              <w:jc w:val="both"/>
              <w:rPr>
                <w:rFonts w:ascii="Century Gothic" w:eastAsia="MS Gothic" w:hAnsi="Century Gothic" w:cs="Segoe UI Symbol"/>
                <w:sz w:val="20"/>
                <w:szCs w:val="20"/>
              </w:rPr>
            </w:pPr>
            <w:sdt>
              <w:sdtPr>
                <w:rPr>
                  <w:rFonts w:ascii="Century Gothic" w:eastAsia="MS Gothic" w:hAnsi="Century Gothic" w:cs="Segoe UI Symbol"/>
                  <w:sz w:val="20"/>
                  <w:szCs w:val="20"/>
                </w:rPr>
                <w:id w:val="-1721278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eastAsia="MS Gothic" w:hAnsi="Century Gothic" w:cs="Segoe UI Symbol"/>
                <w:sz w:val="20"/>
                <w:szCs w:val="20"/>
              </w:rPr>
              <w:t>assente</w:t>
            </w:r>
            <w:proofErr w:type="spellEnd"/>
          </w:p>
          <w:p w14:paraId="6D50779D" w14:textId="77777777" w:rsidR="00F43C31" w:rsidRPr="007833A4" w:rsidRDefault="00F43C31" w:rsidP="00615928">
            <w:pPr>
              <w:spacing w:after="0"/>
              <w:jc w:val="both"/>
              <w:rPr>
                <w:rFonts w:ascii="Century Gothic" w:eastAsia="MS Gothic" w:hAnsi="Century Gothic" w:cs="Segoe UI Symbol"/>
                <w:sz w:val="20"/>
                <w:szCs w:val="20"/>
              </w:rPr>
            </w:pPr>
            <w:sdt>
              <w:sdtPr>
                <w:rPr>
                  <w:rFonts w:ascii="Century Gothic" w:eastAsia="MS Gothic" w:hAnsi="Century Gothic" w:cs="Segoe UI Symbol"/>
                  <w:sz w:val="20"/>
                  <w:szCs w:val="20"/>
                </w:rPr>
                <w:id w:val="-608960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</w:t>
            </w:r>
            <w:proofErr w:type="spellStart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>documento</w:t>
            </w:r>
            <w:proofErr w:type="spellEnd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di </w:t>
            </w:r>
            <w:proofErr w:type="spellStart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>fattibilità</w:t>
            </w:r>
            <w:proofErr w:type="spellEnd"/>
          </w:p>
          <w:p w14:paraId="4309AAB6" w14:textId="77777777" w:rsidR="00F43C31" w:rsidRPr="007833A4" w:rsidRDefault="00F43C31" w:rsidP="00615928">
            <w:pPr>
              <w:spacing w:after="0"/>
              <w:jc w:val="both"/>
              <w:rPr>
                <w:rFonts w:ascii="Century Gothic" w:eastAsia="MS Gothic" w:hAnsi="Century Gothic" w:cs="Segoe UI Symbol"/>
                <w:sz w:val="20"/>
                <w:szCs w:val="20"/>
              </w:rPr>
            </w:pPr>
            <w:sdt>
              <w:sdtPr>
                <w:rPr>
                  <w:rFonts w:ascii="Century Gothic" w:eastAsia="MS Gothic" w:hAnsi="Century Gothic" w:cs="Segoe UI Symbol"/>
                  <w:sz w:val="20"/>
                  <w:szCs w:val="20"/>
                </w:rPr>
                <w:id w:val="94327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</w:t>
            </w:r>
            <w:proofErr w:type="spellStart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>progetto</w:t>
            </w:r>
            <w:proofErr w:type="spellEnd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di </w:t>
            </w:r>
            <w:proofErr w:type="spellStart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>fattibilità</w:t>
            </w:r>
            <w:proofErr w:type="spellEnd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</w:t>
            </w:r>
            <w:proofErr w:type="spellStart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>tecnica</w:t>
            </w:r>
            <w:proofErr w:type="spellEnd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ed </w:t>
            </w:r>
            <w:proofErr w:type="spellStart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>economica</w:t>
            </w:r>
            <w:proofErr w:type="spellEnd"/>
          </w:p>
          <w:p w14:paraId="64E6D883" w14:textId="77777777" w:rsidR="00F43C31" w:rsidRPr="007833A4" w:rsidRDefault="00F43C31" w:rsidP="00615928">
            <w:pPr>
              <w:spacing w:after="0"/>
              <w:jc w:val="both"/>
              <w:rPr>
                <w:rFonts w:ascii="Century Gothic" w:eastAsia="MS Gothic" w:hAnsi="Century Gothic" w:cs="Segoe UI Symbol"/>
                <w:sz w:val="20"/>
                <w:szCs w:val="20"/>
              </w:rPr>
            </w:pPr>
            <w:sdt>
              <w:sdtPr>
                <w:rPr>
                  <w:rFonts w:ascii="Century Gothic" w:eastAsia="MS Gothic" w:hAnsi="Century Gothic" w:cs="Segoe UI Symbol"/>
                  <w:sz w:val="20"/>
                  <w:szCs w:val="20"/>
                </w:rPr>
                <w:id w:val="-1300455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</w:t>
            </w:r>
            <w:proofErr w:type="spellStart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>progetto</w:t>
            </w:r>
            <w:proofErr w:type="spellEnd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</w:t>
            </w:r>
            <w:proofErr w:type="spellStart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>definitivo</w:t>
            </w:r>
            <w:proofErr w:type="spellEnd"/>
          </w:p>
          <w:p w14:paraId="070D15F9" w14:textId="77777777" w:rsidR="00F43C31" w:rsidRPr="007833A4" w:rsidRDefault="00F43C31" w:rsidP="00615928">
            <w:pPr>
              <w:spacing w:after="0"/>
              <w:jc w:val="both"/>
              <w:rPr>
                <w:rFonts w:ascii="Century Gothic" w:eastAsia="MS Gothic" w:hAnsi="Century Gothic" w:cs="Segoe UI Symbol"/>
                <w:sz w:val="20"/>
                <w:szCs w:val="20"/>
              </w:rPr>
            </w:pPr>
            <w:sdt>
              <w:sdtPr>
                <w:rPr>
                  <w:rFonts w:ascii="Century Gothic" w:eastAsia="MS Gothic" w:hAnsi="Century Gothic" w:cs="Segoe UI Symbol"/>
                  <w:sz w:val="20"/>
                  <w:szCs w:val="20"/>
                </w:rPr>
                <w:id w:val="-1791347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</w:t>
            </w:r>
            <w:proofErr w:type="spellStart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>progetto</w:t>
            </w:r>
            <w:proofErr w:type="spellEnd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</w:t>
            </w:r>
            <w:proofErr w:type="spellStart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>esecutivo</w:t>
            </w:r>
            <w:proofErr w:type="spellEnd"/>
          </w:p>
          <w:p w14:paraId="1C10B904" w14:textId="77777777" w:rsidR="00F43C31" w:rsidRPr="007833A4" w:rsidRDefault="00F43C31" w:rsidP="00615928">
            <w:pPr>
              <w:spacing w:after="0"/>
              <w:jc w:val="both"/>
              <w:rPr>
                <w:rFonts w:ascii="Century Gothic" w:eastAsia="MS Gothic" w:hAnsi="Century Gothic" w:cs="Segoe UI Symbol"/>
                <w:sz w:val="20"/>
                <w:szCs w:val="20"/>
              </w:rPr>
            </w:pPr>
            <w:sdt>
              <w:sdtPr>
                <w:rPr>
                  <w:rFonts w:ascii="Century Gothic" w:eastAsia="MS Gothic" w:hAnsi="Century Gothic" w:cs="Segoe UI Symbol"/>
                  <w:sz w:val="20"/>
                  <w:szCs w:val="20"/>
                </w:rPr>
                <w:id w:val="-1006055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</w:t>
            </w:r>
            <w:proofErr w:type="spellStart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>progetto</w:t>
            </w:r>
            <w:proofErr w:type="spellEnd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</w:t>
            </w:r>
            <w:proofErr w:type="spellStart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>definitivo-esecutivo</w:t>
            </w:r>
            <w:proofErr w:type="spellEnd"/>
          </w:p>
          <w:p w14:paraId="20AF9C97" w14:textId="77777777" w:rsidR="00BF78BA" w:rsidRDefault="00BF78BA" w:rsidP="00BF78BA">
            <w:pPr>
              <w:spacing w:after="0"/>
              <w:rPr>
                <w:rFonts w:ascii="Century Gothic" w:eastAsia="MS Gothic" w:hAnsi="Century Gothic" w:cs="Segoe UI Symbol"/>
                <w:i/>
                <w:iCs/>
                <w:sz w:val="18"/>
                <w:szCs w:val="18"/>
              </w:rPr>
            </w:pPr>
          </w:p>
          <w:p w14:paraId="53B25A39" w14:textId="73731312" w:rsidR="00F43C31" w:rsidRPr="00BF78BA" w:rsidRDefault="00F43C31" w:rsidP="007716A0">
            <w:pPr>
              <w:rPr>
                <w:rFonts w:ascii="Century Gothic" w:eastAsia="MS Gothic" w:hAnsi="Century Gothic" w:cs="Segoe UI Symbol"/>
                <w:i/>
                <w:iCs/>
                <w:sz w:val="18"/>
                <w:szCs w:val="18"/>
              </w:rPr>
            </w:pPr>
            <w:r w:rsidRPr="00BF78BA">
              <w:rPr>
                <w:rFonts w:ascii="Century Gothic" w:eastAsia="MS Gothic" w:hAnsi="Century Gothic" w:cs="Segoe UI Symbol"/>
                <w:i/>
                <w:iCs/>
                <w:sz w:val="18"/>
                <w:szCs w:val="18"/>
              </w:rPr>
              <w:t>(</w:t>
            </w:r>
            <w:proofErr w:type="spellStart"/>
            <w:r w:rsidRPr="00BF78BA">
              <w:rPr>
                <w:rFonts w:ascii="Century Gothic" w:eastAsia="MS Gothic" w:hAnsi="Century Gothic" w:cs="Segoe UI Symbol"/>
                <w:i/>
                <w:iCs/>
                <w:sz w:val="18"/>
                <w:szCs w:val="18"/>
              </w:rPr>
              <w:t>indicare</w:t>
            </w:r>
            <w:proofErr w:type="spellEnd"/>
            <w:r w:rsidRPr="00BF78BA">
              <w:rPr>
                <w:rFonts w:ascii="Century Gothic" w:eastAsia="MS Gothic" w:hAnsi="Century Gothic" w:cs="Segoe UI Symbo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F78BA">
              <w:rPr>
                <w:rFonts w:ascii="Century Gothic" w:eastAsia="MS Gothic" w:hAnsi="Century Gothic" w:cs="Segoe UI Symbol"/>
                <w:i/>
                <w:iCs/>
                <w:sz w:val="18"/>
                <w:szCs w:val="18"/>
              </w:rPr>
              <w:t>estremi</w:t>
            </w:r>
            <w:proofErr w:type="spellEnd"/>
            <w:r w:rsidRPr="00BF78BA">
              <w:rPr>
                <w:rFonts w:ascii="Century Gothic" w:eastAsia="MS Gothic" w:hAnsi="Century Gothic" w:cs="Segoe UI Symbo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F78BA">
              <w:rPr>
                <w:rFonts w:ascii="Century Gothic" w:eastAsia="MS Gothic" w:hAnsi="Century Gothic" w:cs="Segoe UI Symbol"/>
                <w:i/>
                <w:iCs/>
                <w:sz w:val="18"/>
                <w:szCs w:val="18"/>
              </w:rPr>
              <w:t>dell’atto</w:t>
            </w:r>
            <w:proofErr w:type="spellEnd"/>
            <w:r w:rsidRPr="00BF78BA">
              <w:rPr>
                <w:rFonts w:ascii="Century Gothic" w:eastAsia="MS Gothic" w:hAnsi="Century Gothic" w:cs="Segoe UI Symbol"/>
                <w:i/>
                <w:iCs/>
                <w:sz w:val="18"/>
                <w:szCs w:val="18"/>
              </w:rPr>
              <w:t xml:space="preserve"> di </w:t>
            </w:r>
            <w:proofErr w:type="spellStart"/>
            <w:r w:rsidRPr="00BF78BA">
              <w:rPr>
                <w:rFonts w:ascii="Century Gothic" w:eastAsia="MS Gothic" w:hAnsi="Century Gothic" w:cs="Segoe UI Symbol"/>
                <w:i/>
                <w:iCs/>
                <w:sz w:val="18"/>
                <w:szCs w:val="18"/>
              </w:rPr>
              <w:t>approvazione</w:t>
            </w:r>
            <w:proofErr w:type="spellEnd"/>
            <w:r w:rsidRPr="00BF78BA">
              <w:rPr>
                <w:rFonts w:ascii="Century Gothic" w:eastAsia="MS Gothic" w:hAnsi="Century Gothic" w:cs="Segoe UI Symbo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F78BA">
              <w:rPr>
                <w:rFonts w:ascii="Century Gothic" w:eastAsia="MS Gothic" w:hAnsi="Century Gothic" w:cs="Segoe UI Symbol"/>
                <w:i/>
                <w:iCs/>
                <w:sz w:val="18"/>
                <w:szCs w:val="18"/>
              </w:rPr>
              <w:t>dell’ultimo</w:t>
            </w:r>
            <w:proofErr w:type="spellEnd"/>
            <w:r w:rsidRPr="00BF78BA">
              <w:rPr>
                <w:rFonts w:ascii="Century Gothic" w:eastAsia="MS Gothic" w:hAnsi="Century Gothic" w:cs="Segoe UI Symbo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F78BA">
              <w:rPr>
                <w:rFonts w:ascii="Century Gothic" w:eastAsia="MS Gothic" w:hAnsi="Century Gothic" w:cs="Segoe UI Symbol"/>
                <w:i/>
                <w:iCs/>
                <w:sz w:val="18"/>
                <w:szCs w:val="18"/>
              </w:rPr>
              <w:t>livello</w:t>
            </w:r>
            <w:proofErr w:type="spellEnd"/>
            <w:r w:rsidRPr="00BF78BA">
              <w:rPr>
                <w:rFonts w:ascii="Century Gothic" w:eastAsia="MS Gothic" w:hAnsi="Century Gothic" w:cs="Segoe UI Symbo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F78BA">
              <w:rPr>
                <w:rFonts w:ascii="Century Gothic" w:eastAsia="MS Gothic" w:hAnsi="Century Gothic" w:cs="Segoe UI Symbol"/>
                <w:i/>
                <w:iCs/>
                <w:sz w:val="18"/>
                <w:szCs w:val="18"/>
              </w:rPr>
              <w:t>progettuale</w:t>
            </w:r>
            <w:proofErr w:type="spellEnd"/>
            <w:r w:rsidRPr="00BF78BA">
              <w:rPr>
                <w:rFonts w:ascii="Century Gothic" w:eastAsia="MS Gothic" w:hAnsi="Century Gothic" w:cs="Segoe UI Symbo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F78BA">
              <w:rPr>
                <w:rFonts w:ascii="Century Gothic" w:eastAsia="MS Gothic" w:hAnsi="Century Gothic" w:cs="Segoe UI Symbol"/>
                <w:i/>
                <w:iCs/>
                <w:sz w:val="18"/>
                <w:szCs w:val="18"/>
              </w:rPr>
              <w:t>disponibile</w:t>
            </w:r>
            <w:proofErr w:type="spellEnd"/>
            <w:r w:rsidRPr="00BF78BA">
              <w:rPr>
                <w:rFonts w:ascii="Century Gothic" w:eastAsia="MS Gothic" w:hAnsi="Century Gothic" w:cs="Segoe UI Symbol"/>
                <w:i/>
                <w:iCs/>
                <w:sz w:val="18"/>
                <w:szCs w:val="18"/>
              </w:rPr>
              <w:t>)</w:t>
            </w:r>
          </w:p>
          <w:p w14:paraId="2A0895B6" w14:textId="23ED9359" w:rsidR="00F43C31" w:rsidRDefault="00F43C31" w:rsidP="00615928">
            <w:pPr>
              <w:rPr>
                <w:rFonts w:ascii="Century Gothic" w:eastAsia="MS Gothic" w:hAnsi="Century Gothic" w:cs="Segoe UI Symbol"/>
                <w:sz w:val="20"/>
                <w:szCs w:val="20"/>
              </w:rPr>
            </w:pPr>
            <w:r>
              <w:rPr>
                <w:rFonts w:ascii="Century Gothic" w:eastAsia="MS Gothic" w:hAnsi="Century Gothic" w:cs="Segoe UI Symbol"/>
                <w:sz w:val="20"/>
                <w:szCs w:val="20"/>
              </w:rPr>
              <w:t>_____________________________________________</w:t>
            </w:r>
          </w:p>
        </w:tc>
      </w:tr>
      <w:tr w:rsidR="00F43C31" w:rsidRPr="008B11D6" w14:paraId="5E54A847" w14:textId="77777777" w:rsidTr="00915AC1">
        <w:trPr>
          <w:trHeight w:val="1627"/>
          <w:jc w:val="center"/>
        </w:trPr>
        <w:tc>
          <w:tcPr>
            <w:tcW w:w="3084" w:type="dxa"/>
            <w:shd w:val="clear" w:color="auto" w:fill="auto"/>
            <w:vAlign w:val="center"/>
          </w:tcPr>
          <w:p w14:paraId="6D5C5CD9" w14:textId="77777777" w:rsidR="00F43C31" w:rsidRPr="008B11D6" w:rsidRDefault="00F43C31" w:rsidP="00915AC1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B11D6">
              <w:rPr>
                <w:rFonts w:ascii="Century Gothic" w:hAnsi="Century Gothic"/>
                <w:b/>
                <w:bCs/>
                <w:sz w:val="20"/>
                <w:szCs w:val="20"/>
              </w:rPr>
              <w:t>CONFORMITA’ AL PIANO DI GOVERNO DEL TERRITORIO</w:t>
            </w:r>
          </w:p>
        </w:tc>
        <w:tc>
          <w:tcPr>
            <w:tcW w:w="6914" w:type="dxa"/>
            <w:gridSpan w:val="6"/>
            <w:shd w:val="clear" w:color="auto" w:fill="auto"/>
            <w:vAlign w:val="center"/>
          </w:tcPr>
          <w:p w14:paraId="0B62E74C" w14:textId="77777777" w:rsidR="00F43C31" w:rsidRPr="007833A4" w:rsidRDefault="00F43C31" w:rsidP="00615928">
            <w:pPr>
              <w:autoSpaceDE w:val="0"/>
              <w:autoSpaceDN w:val="0"/>
              <w:adjustRightInd w:val="0"/>
              <w:spacing w:after="0"/>
              <w:ind w:left="334" w:hanging="334"/>
              <w:rPr>
                <w:rFonts w:ascii="Century Gothic" w:eastAsia="MS Gothic" w:hAnsi="Century Gothic" w:cs="Segoe UI Symbol"/>
                <w:sz w:val="20"/>
                <w:szCs w:val="20"/>
              </w:rPr>
            </w:pPr>
            <w:sdt>
              <w:sdtPr>
                <w:rPr>
                  <w:rFonts w:ascii="Century Gothic" w:eastAsia="MS Gothic" w:hAnsi="Century Gothic" w:cs="Segoe UI Symbol"/>
                  <w:sz w:val="20"/>
                  <w:szCs w:val="20"/>
                </w:rPr>
                <w:id w:val="501859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</w:t>
            </w:r>
            <w:proofErr w:type="spellStart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>l’intervento</w:t>
            </w:r>
            <w:proofErr w:type="spellEnd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è </w:t>
            </w:r>
            <w:proofErr w:type="spellStart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>conforme</w:t>
            </w:r>
            <w:proofErr w:type="spellEnd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al PGT </w:t>
            </w:r>
            <w:proofErr w:type="spellStart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>vigente</w:t>
            </w:r>
            <w:proofErr w:type="spellEnd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</w:t>
            </w:r>
          </w:p>
          <w:p w14:paraId="6C5008D4" w14:textId="77777777" w:rsidR="00F43C31" w:rsidRPr="007833A4" w:rsidRDefault="00F43C31" w:rsidP="00615928">
            <w:pPr>
              <w:autoSpaceDE w:val="0"/>
              <w:autoSpaceDN w:val="0"/>
              <w:adjustRightInd w:val="0"/>
              <w:spacing w:after="0"/>
              <w:ind w:left="334" w:hanging="334"/>
              <w:rPr>
                <w:rFonts w:ascii="Century Gothic" w:eastAsia="MS Gothic" w:hAnsi="Century Gothic" w:cs="Segoe UI Symbol"/>
                <w:sz w:val="20"/>
                <w:szCs w:val="20"/>
              </w:rPr>
            </w:pPr>
            <w:sdt>
              <w:sdtPr>
                <w:rPr>
                  <w:rFonts w:ascii="Century Gothic" w:eastAsia="MS Gothic" w:hAnsi="Century Gothic" w:cs="Segoe UI Symbol"/>
                  <w:sz w:val="20"/>
                  <w:szCs w:val="20"/>
                </w:rPr>
                <w:id w:val="-582908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</w:t>
            </w:r>
            <w:proofErr w:type="spellStart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>l’intervento</w:t>
            </w:r>
            <w:proofErr w:type="spellEnd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è </w:t>
            </w:r>
            <w:proofErr w:type="spellStart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>conforme</w:t>
            </w:r>
            <w:proofErr w:type="spellEnd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al PGT </w:t>
            </w:r>
            <w:proofErr w:type="spellStart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>adottato</w:t>
            </w:r>
            <w:proofErr w:type="spellEnd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in </w:t>
            </w:r>
            <w:proofErr w:type="spellStart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>attesa</w:t>
            </w:r>
            <w:proofErr w:type="spellEnd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di </w:t>
            </w:r>
            <w:proofErr w:type="spellStart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>approvazione</w:t>
            </w:r>
            <w:proofErr w:type="spellEnd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</w:t>
            </w:r>
          </w:p>
          <w:p w14:paraId="556F8C06" w14:textId="77777777" w:rsidR="00F43C31" w:rsidRPr="007833A4" w:rsidRDefault="00F43C31" w:rsidP="00615928">
            <w:pPr>
              <w:autoSpaceDE w:val="0"/>
              <w:autoSpaceDN w:val="0"/>
              <w:adjustRightInd w:val="0"/>
              <w:spacing w:after="0"/>
              <w:ind w:left="334" w:hanging="334"/>
              <w:rPr>
                <w:rFonts w:ascii="Century Gothic" w:eastAsia="MS Gothic" w:hAnsi="Century Gothic" w:cs="Segoe UI Symbol"/>
                <w:sz w:val="20"/>
                <w:szCs w:val="20"/>
              </w:rPr>
            </w:pPr>
            <w:sdt>
              <w:sdtPr>
                <w:rPr>
                  <w:rFonts w:ascii="Century Gothic" w:eastAsia="MS Gothic" w:hAnsi="Century Gothic" w:cs="Segoe UI Symbol"/>
                  <w:sz w:val="20"/>
                  <w:szCs w:val="20"/>
                </w:rPr>
                <w:id w:val="2130203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</w:t>
            </w:r>
            <w:proofErr w:type="spellStart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>l’intervento</w:t>
            </w:r>
            <w:proofErr w:type="spellEnd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</w:t>
            </w:r>
            <w:proofErr w:type="spellStart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>rientra</w:t>
            </w:r>
            <w:proofErr w:type="spellEnd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</w:t>
            </w:r>
            <w:proofErr w:type="spellStart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>nei</w:t>
            </w:r>
            <w:proofErr w:type="spellEnd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</w:t>
            </w:r>
            <w:proofErr w:type="spellStart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>casi</w:t>
            </w:r>
            <w:proofErr w:type="spellEnd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di cui </w:t>
            </w:r>
            <w:proofErr w:type="spellStart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>all’art</w:t>
            </w:r>
            <w:proofErr w:type="spellEnd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>. 9 c. 15 della L.R. 12/2005</w:t>
            </w:r>
          </w:p>
          <w:p w14:paraId="335BA84F" w14:textId="77777777" w:rsidR="00F43C31" w:rsidRDefault="00F43C31" w:rsidP="00615928">
            <w:pPr>
              <w:autoSpaceDE w:val="0"/>
              <w:autoSpaceDN w:val="0"/>
              <w:adjustRightInd w:val="0"/>
              <w:spacing w:after="0"/>
              <w:ind w:left="334" w:hanging="334"/>
              <w:rPr>
                <w:rFonts w:ascii="Century Gothic" w:eastAsia="MS Gothic" w:hAnsi="Century Gothic" w:cs="Segoe UI Symbol"/>
                <w:sz w:val="20"/>
                <w:szCs w:val="20"/>
              </w:rPr>
            </w:pPr>
            <w:sdt>
              <w:sdtPr>
                <w:rPr>
                  <w:rFonts w:ascii="Century Gothic" w:eastAsia="MS Gothic" w:hAnsi="Century Gothic" w:cs="Segoe UI Symbol"/>
                  <w:sz w:val="20"/>
                  <w:szCs w:val="20"/>
                </w:rPr>
                <w:id w:val="1914498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</w:t>
            </w:r>
            <w:proofErr w:type="spellStart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>l’intervento</w:t>
            </w:r>
            <w:proofErr w:type="spellEnd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</w:t>
            </w:r>
            <w:proofErr w:type="spellStart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>necessita</w:t>
            </w:r>
            <w:proofErr w:type="spellEnd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di </w:t>
            </w:r>
            <w:proofErr w:type="spellStart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>avvio</w:t>
            </w:r>
            <w:proofErr w:type="spellEnd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</w:t>
            </w:r>
            <w:proofErr w:type="spellStart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>procedimento</w:t>
            </w:r>
            <w:proofErr w:type="spellEnd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 xml:space="preserve"> di </w:t>
            </w:r>
            <w:proofErr w:type="spellStart"/>
            <w:r w:rsidRPr="007833A4">
              <w:rPr>
                <w:rFonts w:ascii="Century Gothic" w:eastAsia="MS Gothic" w:hAnsi="Century Gothic" w:cs="Segoe UI Symbol"/>
                <w:sz w:val="20"/>
                <w:szCs w:val="20"/>
              </w:rPr>
              <w:t>variante</w:t>
            </w:r>
            <w:proofErr w:type="spellEnd"/>
          </w:p>
        </w:tc>
      </w:tr>
      <w:tr w:rsidR="00F43C31" w:rsidRPr="008B11D6" w14:paraId="7A8C5269" w14:textId="77777777" w:rsidTr="00915AC1">
        <w:trPr>
          <w:trHeight w:val="337"/>
          <w:jc w:val="center"/>
        </w:trPr>
        <w:tc>
          <w:tcPr>
            <w:tcW w:w="3084" w:type="dxa"/>
            <w:vMerge w:val="restart"/>
            <w:shd w:val="clear" w:color="auto" w:fill="auto"/>
            <w:vAlign w:val="center"/>
          </w:tcPr>
          <w:p w14:paraId="70C893DE" w14:textId="77777777" w:rsidR="00F43C31" w:rsidRPr="008B11D6" w:rsidRDefault="00F43C31" w:rsidP="00BF78BA">
            <w:pPr>
              <w:autoSpaceDE w:val="0"/>
              <w:autoSpaceDN w:val="0"/>
              <w:adjustRightInd w:val="0"/>
              <w:spacing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833A4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RIFERIMENTI CATASTALI E TITOLI DI PROPRIETÀ DELL’AREA E/O IMMOBILE OGGETTO D’INTERVENTO </w:t>
            </w:r>
            <w:r w:rsidRPr="007833A4">
              <w:rPr>
                <w:rFonts w:ascii="Century Gothic" w:hAnsi="Century Gothic"/>
                <w:i/>
                <w:iCs/>
                <w:sz w:val="20"/>
                <w:szCs w:val="20"/>
              </w:rPr>
              <w:t>(</w:t>
            </w:r>
            <w:proofErr w:type="spellStart"/>
            <w:r w:rsidRPr="007833A4">
              <w:rPr>
                <w:rFonts w:ascii="Century Gothic" w:hAnsi="Century Gothic"/>
                <w:i/>
                <w:iCs/>
                <w:sz w:val="20"/>
                <w:szCs w:val="20"/>
              </w:rPr>
              <w:t>rif</w:t>
            </w:r>
            <w:proofErr w:type="spellEnd"/>
            <w:r w:rsidRPr="007833A4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. </w:t>
            </w:r>
            <w:r w:rsidRPr="007833A4">
              <w:rPr>
                <w:rFonts w:ascii="Century Gothic" w:hAnsi="Century Gothic"/>
                <w:i/>
                <w:iCs/>
                <w:sz w:val="20"/>
                <w:szCs w:val="20"/>
              </w:rPr>
              <w:lastRenderedPageBreak/>
              <w:t xml:space="preserve">B5 </w:t>
            </w:r>
            <w:proofErr w:type="spellStart"/>
            <w:r w:rsidRPr="007833A4">
              <w:rPr>
                <w:rFonts w:ascii="Century Gothic" w:hAnsi="Century Gothic"/>
                <w:i/>
                <w:iCs/>
                <w:sz w:val="20"/>
                <w:szCs w:val="20"/>
              </w:rPr>
              <w:t>lett</w:t>
            </w:r>
            <w:proofErr w:type="spellEnd"/>
            <w:r w:rsidRPr="007833A4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. e) </w:t>
            </w:r>
            <w:proofErr w:type="spellStart"/>
            <w:r w:rsidRPr="007833A4">
              <w:rPr>
                <w:rFonts w:ascii="Century Gothic" w:hAnsi="Century Gothic"/>
                <w:i/>
                <w:iCs/>
                <w:sz w:val="20"/>
                <w:szCs w:val="20"/>
              </w:rPr>
              <w:t>dell</w:t>
            </w:r>
            <w:r>
              <w:rPr>
                <w:rFonts w:ascii="Century Gothic" w:hAnsi="Century Gothic"/>
                <w:i/>
                <w:iCs/>
                <w:sz w:val="20"/>
                <w:szCs w:val="20"/>
              </w:rPr>
              <w:t>’Avviso</w:t>
            </w:r>
            <w:proofErr w:type="spellEnd"/>
            <w:r w:rsidRPr="007833A4">
              <w:rPr>
                <w:rFonts w:ascii="Century Gothic" w:hAnsi="Century Gothic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04" w:type="dxa"/>
            <w:gridSpan w:val="2"/>
            <w:shd w:val="clear" w:color="auto" w:fill="auto"/>
          </w:tcPr>
          <w:p w14:paraId="59DD90F3" w14:textId="77777777" w:rsidR="00F43C31" w:rsidRPr="008B11D6" w:rsidRDefault="00F43C31" w:rsidP="00BF78BA">
            <w:pPr>
              <w:widowControl/>
              <w:spacing w:after="0"/>
              <w:ind w:left="104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8B11D6">
              <w:rPr>
                <w:rFonts w:ascii="Century Gothic" w:hAnsi="Century Gothic" w:cs="Arial"/>
                <w:b/>
                <w:bCs/>
                <w:sz w:val="20"/>
                <w:szCs w:val="20"/>
              </w:rPr>
              <w:lastRenderedPageBreak/>
              <w:t>COMUNE</w:t>
            </w:r>
          </w:p>
        </w:tc>
        <w:tc>
          <w:tcPr>
            <w:tcW w:w="584" w:type="dxa"/>
            <w:shd w:val="clear" w:color="auto" w:fill="auto"/>
          </w:tcPr>
          <w:p w14:paraId="240EAA4C" w14:textId="77777777" w:rsidR="00F43C31" w:rsidRPr="008B11D6" w:rsidRDefault="00F43C31" w:rsidP="00BF78BA">
            <w:pPr>
              <w:widowControl/>
              <w:spacing w:after="0"/>
              <w:ind w:left="104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8B11D6">
              <w:rPr>
                <w:rFonts w:ascii="Century Gothic" w:hAnsi="Century Gothic" w:cs="Arial"/>
                <w:b/>
                <w:bCs/>
                <w:sz w:val="20"/>
                <w:szCs w:val="20"/>
              </w:rPr>
              <w:t>FG</w:t>
            </w:r>
          </w:p>
        </w:tc>
        <w:tc>
          <w:tcPr>
            <w:tcW w:w="872" w:type="dxa"/>
            <w:shd w:val="clear" w:color="auto" w:fill="auto"/>
          </w:tcPr>
          <w:p w14:paraId="61A7EE4A" w14:textId="77777777" w:rsidR="00F43C31" w:rsidRPr="008B11D6" w:rsidRDefault="00F43C31" w:rsidP="00BF78BA">
            <w:pPr>
              <w:widowControl/>
              <w:spacing w:after="0"/>
              <w:ind w:left="104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8B11D6">
              <w:rPr>
                <w:rFonts w:ascii="Century Gothic" w:hAnsi="Century Gothic" w:cs="Arial"/>
                <w:b/>
                <w:bCs/>
                <w:sz w:val="20"/>
                <w:szCs w:val="20"/>
              </w:rPr>
              <w:t>MAPP</w:t>
            </w:r>
          </w:p>
        </w:tc>
        <w:tc>
          <w:tcPr>
            <w:tcW w:w="2188" w:type="dxa"/>
            <w:shd w:val="clear" w:color="auto" w:fill="auto"/>
          </w:tcPr>
          <w:p w14:paraId="026D6E12" w14:textId="77777777" w:rsidR="00F43C31" w:rsidRPr="008B11D6" w:rsidRDefault="00F43C31" w:rsidP="00BF78BA">
            <w:pPr>
              <w:widowControl/>
              <w:spacing w:after="0"/>
              <w:ind w:left="104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8B11D6">
              <w:rPr>
                <w:rFonts w:ascii="Century Gothic" w:hAnsi="Century Gothic" w:cs="Arial"/>
                <w:b/>
                <w:bCs/>
                <w:sz w:val="20"/>
                <w:szCs w:val="20"/>
              </w:rPr>
              <w:t>PROPRIETA’/DIRITTO DI SUPERFICIE</w:t>
            </w:r>
          </w:p>
        </w:tc>
        <w:tc>
          <w:tcPr>
            <w:tcW w:w="2066" w:type="dxa"/>
          </w:tcPr>
          <w:p w14:paraId="3B244C35" w14:textId="77777777" w:rsidR="00F43C31" w:rsidRPr="008B11D6" w:rsidRDefault="00F43C31" w:rsidP="00BF78BA">
            <w:pPr>
              <w:widowControl/>
              <w:spacing w:after="0"/>
              <w:ind w:left="104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CARATTERISTICHE DELL’ENTE PROPRIETARIO</w:t>
            </w:r>
          </w:p>
        </w:tc>
      </w:tr>
      <w:tr w:rsidR="00F43C31" w:rsidRPr="008B11D6" w14:paraId="560FFFBE" w14:textId="77777777" w:rsidTr="00915AC1">
        <w:trPr>
          <w:trHeight w:val="337"/>
          <w:jc w:val="center"/>
        </w:trPr>
        <w:tc>
          <w:tcPr>
            <w:tcW w:w="3084" w:type="dxa"/>
            <w:vMerge/>
            <w:shd w:val="clear" w:color="auto" w:fill="auto"/>
            <w:vAlign w:val="center"/>
          </w:tcPr>
          <w:p w14:paraId="74429016" w14:textId="77777777" w:rsidR="00F43C31" w:rsidRPr="008B11D6" w:rsidRDefault="00F43C31" w:rsidP="00915AC1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shd w:val="clear" w:color="auto" w:fill="auto"/>
          </w:tcPr>
          <w:p w14:paraId="389E8544" w14:textId="77777777" w:rsidR="00F43C31" w:rsidRPr="008B11D6" w:rsidRDefault="00F43C31" w:rsidP="007716A0">
            <w:pPr>
              <w:widowControl/>
              <w:ind w:left="104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auto"/>
          </w:tcPr>
          <w:p w14:paraId="346B637C" w14:textId="77777777" w:rsidR="00F43C31" w:rsidRPr="008B11D6" w:rsidRDefault="00F43C31" w:rsidP="007716A0">
            <w:pPr>
              <w:widowControl/>
              <w:ind w:left="104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16D46776" w14:textId="77777777" w:rsidR="00F43C31" w:rsidRPr="008B11D6" w:rsidRDefault="00F43C31" w:rsidP="007716A0">
            <w:pPr>
              <w:widowControl/>
              <w:ind w:left="104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14:paraId="6D91E46B" w14:textId="77777777" w:rsidR="00F43C31" w:rsidRDefault="00F43C31" w:rsidP="007716A0">
            <w:pPr>
              <w:pStyle w:val="Paragrafoelenco"/>
              <w:ind w:left="102"/>
              <w:jc w:val="both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sdt>
              <w:sdtPr>
                <w:rPr>
                  <w:rFonts w:ascii="Century Gothic" w:hAnsi="Century Gothic" w:cs="Arial"/>
                  <w:sz w:val="18"/>
                  <w:szCs w:val="18"/>
                </w:rPr>
                <w:id w:val="-174525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397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7833A4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833A4">
              <w:rPr>
                <w:rFonts w:ascii="Century Gothic" w:hAnsi="Century Gothic" w:cs="Arial"/>
                <w:i/>
                <w:iCs/>
                <w:sz w:val="18"/>
                <w:szCs w:val="18"/>
              </w:rPr>
              <w:t>proprietà</w:t>
            </w:r>
            <w:proofErr w:type="spellEnd"/>
            <w:r w:rsidRPr="007833A4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833A4">
              <w:rPr>
                <w:rFonts w:ascii="Century Gothic" w:hAnsi="Century Gothic" w:cs="Arial"/>
                <w:i/>
                <w:iCs/>
                <w:sz w:val="18"/>
                <w:szCs w:val="18"/>
              </w:rPr>
              <w:t>pubblica</w:t>
            </w:r>
            <w:proofErr w:type="spellEnd"/>
            <w:r w:rsidRPr="007833A4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(</w:t>
            </w:r>
            <w:proofErr w:type="spellStart"/>
            <w:r w:rsidRPr="007833A4">
              <w:rPr>
                <w:rFonts w:ascii="Century Gothic" w:hAnsi="Century Gothic" w:cs="Arial"/>
                <w:i/>
                <w:iCs/>
                <w:sz w:val="18"/>
                <w:szCs w:val="18"/>
              </w:rPr>
              <w:t>proprietà</w:t>
            </w:r>
            <w:proofErr w:type="spellEnd"/>
            <w:r w:rsidRPr="007833A4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di un </w:t>
            </w:r>
            <w:r w:rsidRPr="007833A4">
              <w:rPr>
                <w:rFonts w:ascii="Century Gothic" w:hAnsi="Century Gothic" w:cs="Arial"/>
                <w:i/>
                <w:iCs/>
                <w:sz w:val="18"/>
                <w:szCs w:val="18"/>
              </w:rPr>
              <w:lastRenderedPageBreak/>
              <w:t xml:space="preserve">Comune/Comunità Montana o di </w:t>
            </w:r>
            <w:proofErr w:type="spellStart"/>
            <w:r w:rsidRPr="007833A4">
              <w:rPr>
                <w:rFonts w:ascii="Century Gothic" w:hAnsi="Century Gothic" w:cs="Arial"/>
                <w:i/>
                <w:iCs/>
                <w:sz w:val="18"/>
                <w:szCs w:val="18"/>
              </w:rPr>
              <w:t>altra</w:t>
            </w:r>
            <w:proofErr w:type="spellEnd"/>
            <w:r w:rsidRPr="007833A4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833A4">
              <w:rPr>
                <w:rFonts w:ascii="Century Gothic" w:hAnsi="Century Gothic" w:cs="Arial"/>
                <w:i/>
                <w:iCs/>
                <w:sz w:val="18"/>
                <w:szCs w:val="18"/>
              </w:rPr>
              <w:t>Amministrazione</w:t>
            </w:r>
            <w:proofErr w:type="spellEnd"/>
            <w:r w:rsidRPr="007833A4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833A4">
              <w:rPr>
                <w:rFonts w:ascii="Century Gothic" w:hAnsi="Century Gothic" w:cs="Arial"/>
                <w:i/>
                <w:iCs/>
                <w:sz w:val="18"/>
                <w:szCs w:val="18"/>
              </w:rPr>
              <w:t>pubblica</w:t>
            </w:r>
            <w:proofErr w:type="spellEnd"/>
            <w:r w:rsidRPr="007833A4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833A4">
              <w:rPr>
                <w:rFonts w:ascii="Century Gothic" w:hAnsi="Century Gothic" w:cs="Arial"/>
                <w:i/>
                <w:iCs/>
                <w:sz w:val="18"/>
                <w:szCs w:val="18"/>
              </w:rPr>
              <w:t>ovvero</w:t>
            </w:r>
            <w:proofErr w:type="spellEnd"/>
            <w:r w:rsidRPr="007833A4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del </w:t>
            </w:r>
            <w:proofErr w:type="spellStart"/>
            <w:r w:rsidRPr="007833A4">
              <w:rPr>
                <w:rFonts w:ascii="Century Gothic" w:hAnsi="Century Gothic" w:cs="Arial"/>
                <w:i/>
                <w:iCs/>
                <w:sz w:val="18"/>
                <w:szCs w:val="18"/>
              </w:rPr>
              <w:t>Demanio</w:t>
            </w:r>
            <w:proofErr w:type="spellEnd"/>
            <w:r w:rsidRPr="007833A4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833A4">
              <w:rPr>
                <w:rFonts w:ascii="Century Gothic" w:hAnsi="Century Gothic" w:cs="Arial"/>
                <w:i/>
                <w:iCs/>
                <w:sz w:val="18"/>
                <w:szCs w:val="18"/>
              </w:rPr>
              <w:t>dello</w:t>
            </w:r>
            <w:proofErr w:type="spellEnd"/>
            <w:r w:rsidRPr="007833A4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833A4">
              <w:rPr>
                <w:rFonts w:ascii="Century Gothic" w:hAnsi="Century Gothic" w:cs="Arial"/>
                <w:i/>
                <w:iCs/>
                <w:sz w:val="18"/>
                <w:szCs w:val="18"/>
              </w:rPr>
              <w:t>Stato</w:t>
            </w:r>
            <w:proofErr w:type="spellEnd"/>
            <w:r w:rsidRPr="007833A4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) </w:t>
            </w:r>
          </w:p>
          <w:p w14:paraId="10F4D2D0" w14:textId="77777777" w:rsidR="00F43C31" w:rsidRDefault="00F43C31" w:rsidP="007716A0">
            <w:pPr>
              <w:pStyle w:val="Paragrafoelenco"/>
              <w:ind w:left="102"/>
              <w:jc w:val="both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</w:p>
          <w:p w14:paraId="1B482572" w14:textId="77777777" w:rsidR="00F43C31" w:rsidRDefault="00F43C31" w:rsidP="007716A0">
            <w:pPr>
              <w:pStyle w:val="Paragrafoelenco"/>
              <w:ind w:left="102"/>
              <w:jc w:val="both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</w:p>
          <w:p w14:paraId="39D13C83" w14:textId="77777777" w:rsidR="00F43C31" w:rsidRDefault="00F43C31" w:rsidP="007716A0">
            <w:pPr>
              <w:pStyle w:val="Paragrafoelenco"/>
              <w:ind w:left="102"/>
              <w:jc w:val="both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</w:p>
          <w:p w14:paraId="2B0B4CFA" w14:textId="77777777" w:rsidR="00F43C31" w:rsidRDefault="00F43C31" w:rsidP="007716A0">
            <w:pPr>
              <w:pStyle w:val="Paragrafoelenco"/>
              <w:ind w:left="102"/>
              <w:jc w:val="both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</w:p>
          <w:p w14:paraId="6B94CF0F" w14:textId="77777777" w:rsidR="00F43C31" w:rsidRPr="007833A4" w:rsidRDefault="00F43C31" w:rsidP="007716A0">
            <w:pPr>
              <w:pStyle w:val="Paragrafoelenco"/>
              <w:ind w:left="102"/>
              <w:jc w:val="both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</w:p>
          <w:p w14:paraId="46D87426" w14:textId="77777777" w:rsidR="00F43C31" w:rsidRDefault="00F43C31" w:rsidP="007716A0">
            <w:pPr>
              <w:pStyle w:val="Paragrafoelenco"/>
              <w:ind w:left="102"/>
              <w:jc w:val="both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sdt>
              <w:sdtPr>
                <w:rPr>
                  <w:rFonts w:ascii="Century Gothic" w:hAnsi="Century Gothic" w:cs="Arial"/>
                  <w:sz w:val="18"/>
                  <w:szCs w:val="18"/>
                </w:rPr>
                <w:id w:val="1912733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7833A4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833A4">
              <w:rPr>
                <w:rFonts w:ascii="Century Gothic" w:hAnsi="Century Gothic" w:cs="Arial"/>
                <w:i/>
                <w:iCs/>
                <w:sz w:val="18"/>
                <w:szCs w:val="18"/>
              </w:rPr>
              <w:t>impegno</w:t>
            </w:r>
            <w:proofErr w:type="spellEnd"/>
            <w:r w:rsidRPr="007833A4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833A4">
              <w:rPr>
                <w:rFonts w:ascii="Century Gothic" w:hAnsi="Century Gothic" w:cs="Arial"/>
                <w:i/>
                <w:iCs/>
                <w:sz w:val="18"/>
                <w:szCs w:val="18"/>
              </w:rPr>
              <w:t>ad</w:t>
            </w:r>
            <w:proofErr w:type="spellEnd"/>
            <w:r w:rsidRPr="007833A4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833A4">
              <w:rPr>
                <w:rFonts w:ascii="Century Gothic" w:hAnsi="Century Gothic" w:cs="Arial"/>
                <w:i/>
                <w:iCs/>
                <w:sz w:val="18"/>
                <w:szCs w:val="18"/>
              </w:rPr>
              <w:t>acquisirne</w:t>
            </w:r>
            <w:proofErr w:type="spellEnd"/>
            <w:r w:rsidRPr="007833A4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la </w:t>
            </w:r>
            <w:proofErr w:type="spellStart"/>
            <w:r w:rsidRPr="007833A4">
              <w:rPr>
                <w:rFonts w:ascii="Century Gothic" w:hAnsi="Century Gothic" w:cs="Arial"/>
                <w:i/>
                <w:iCs/>
                <w:sz w:val="18"/>
                <w:szCs w:val="18"/>
              </w:rPr>
              <w:t>proprietà</w:t>
            </w:r>
            <w:proofErr w:type="spellEnd"/>
            <w:r w:rsidRPr="007833A4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a </w:t>
            </w:r>
            <w:proofErr w:type="spellStart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>seguito</w:t>
            </w:r>
            <w:proofErr w:type="spellEnd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>dell’attuazione</w:t>
            </w:r>
            <w:proofErr w:type="spellEnd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>dell’intervento</w:t>
            </w:r>
            <w:proofErr w:type="spellEnd"/>
          </w:p>
          <w:p w14:paraId="78ECBFD3" w14:textId="77777777" w:rsidR="00F43C31" w:rsidRDefault="00F43C31" w:rsidP="007716A0">
            <w:pPr>
              <w:pStyle w:val="Paragrafoelenco"/>
              <w:ind w:left="102"/>
              <w:jc w:val="both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</w:p>
          <w:p w14:paraId="057ED0F6" w14:textId="77777777" w:rsidR="00F43C31" w:rsidRPr="007833A4" w:rsidRDefault="00F43C31" w:rsidP="007716A0">
            <w:pPr>
              <w:pStyle w:val="Paragrafoelenco"/>
              <w:ind w:left="102"/>
              <w:jc w:val="both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</w:p>
          <w:p w14:paraId="6D230F75" w14:textId="77777777" w:rsidR="00F43C31" w:rsidRDefault="00F43C31" w:rsidP="007716A0">
            <w:pPr>
              <w:pStyle w:val="Paragrafoelenco"/>
              <w:ind w:left="102"/>
              <w:jc w:val="both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sdt>
              <w:sdtPr>
                <w:rPr>
                  <w:rFonts w:ascii="Century Gothic" w:hAnsi="Century Gothic" w:cs="Arial"/>
                  <w:sz w:val="18"/>
                  <w:szCs w:val="18"/>
                </w:rPr>
                <w:id w:val="35389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397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proofErr w:type="spellStart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>disponibilità</w:t>
            </w:r>
            <w:proofErr w:type="spellEnd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>esclusiva</w:t>
            </w:r>
            <w:proofErr w:type="spellEnd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della </w:t>
            </w:r>
            <w:proofErr w:type="spellStart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>proprietà</w:t>
            </w:r>
            <w:proofErr w:type="spellEnd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in </w:t>
            </w:r>
            <w:proofErr w:type="spellStart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>virtù</w:t>
            </w:r>
            <w:proofErr w:type="spellEnd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di un </w:t>
            </w:r>
            <w:proofErr w:type="spellStart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>titolo</w:t>
            </w:r>
            <w:proofErr w:type="spellEnd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>che</w:t>
            </w:r>
            <w:proofErr w:type="spellEnd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ne </w:t>
            </w:r>
            <w:proofErr w:type="spellStart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>legittimi</w:t>
            </w:r>
            <w:proofErr w:type="spellEnd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il </w:t>
            </w:r>
            <w:proofErr w:type="spellStart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>possesso</w:t>
            </w:r>
            <w:proofErr w:type="spellEnd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(</w:t>
            </w:r>
            <w:proofErr w:type="spellStart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>diritto</w:t>
            </w:r>
            <w:proofErr w:type="spellEnd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di </w:t>
            </w:r>
            <w:proofErr w:type="spellStart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>superficie</w:t>
            </w:r>
            <w:proofErr w:type="spellEnd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) per un </w:t>
            </w:r>
            <w:proofErr w:type="spellStart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>periodo</w:t>
            </w:r>
            <w:proofErr w:type="spellEnd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>coerente</w:t>
            </w:r>
            <w:proofErr w:type="spellEnd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con la </w:t>
            </w:r>
            <w:proofErr w:type="spellStart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>durate</w:t>
            </w:r>
            <w:proofErr w:type="spellEnd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e la natura </w:t>
            </w:r>
            <w:proofErr w:type="spellStart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>dell’intervento</w:t>
            </w:r>
            <w:proofErr w:type="spellEnd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(</w:t>
            </w:r>
            <w:proofErr w:type="spellStart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>durata</w:t>
            </w:r>
            <w:proofErr w:type="spellEnd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residua non </w:t>
            </w:r>
            <w:proofErr w:type="spellStart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>inferiore</w:t>
            </w:r>
            <w:proofErr w:type="spellEnd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a 20 anni)</w:t>
            </w:r>
          </w:p>
          <w:p w14:paraId="7514EE24" w14:textId="667AE99A" w:rsidR="00F43C31" w:rsidRDefault="00F43C31" w:rsidP="007716A0">
            <w:pPr>
              <w:pStyle w:val="Paragrafoelenco"/>
              <w:ind w:left="102"/>
              <w:jc w:val="both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</w:p>
          <w:p w14:paraId="1460ADC3" w14:textId="5BF6CC22" w:rsidR="00BF78BA" w:rsidRDefault="00BF78BA" w:rsidP="007716A0">
            <w:pPr>
              <w:pStyle w:val="Paragrafoelenco"/>
              <w:ind w:left="102"/>
              <w:jc w:val="both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</w:p>
          <w:p w14:paraId="3F00D7FC" w14:textId="76B36B35" w:rsidR="00F43C31" w:rsidRPr="008B11D6" w:rsidRDefault="00F43C31" w:rsidP="007716A0">
            <w:pPr>
              <w:pStyle w:val="Paragrafoelenco"/>
              <w:ind w:left="102"/>
              <w:jc w:val="both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sdt>
              <w:sdtPr>
                <w:rPr>
                  <w:rFonts w:ascii="Century Gothic" w:hAnsi="Century Gothic" w:cs="Arial"/>
                  <w:sz w:val="18"/>
                  <w:szCs w:val="18"/>
                </w:rPr>
                <w:id w:val="1914807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7833A4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>impegno</w:t>
            </w:r>
            <w:proofErr w:type="spellEnd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>ad</w:t>
            </w:r>
            <w:proofErr w:type="spellEnd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>acquisire</w:t>
            </w:r>
            <w:proofErr w:type="spellEnd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, a </w:t>
            </w:r>
            <w:proofErr w:type="spellStart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>seguito</w:t>
            </w:r>
            <w:proofErr w:type="spellEnd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>dell’attuazione</w:t>
            </w:r>
            <w:proofErr w:type="spellEnd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>dell’intervento</w:t>
            </w:r>
            <w:proofErr w:type="spellEnd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, la </w:t>
            </w:r>
            <w:proofErr w:type="spellStart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>disponibilità</w:t>
            </w:r>
            <w:proofErr w:type="spellEnd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>esclusiva</w:t>
            </w:r>
            <w:proofErr w:type="spellEnd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della </w:t>
            </w:r>
            <w:proofErr w:type="spellStart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>proprietà</w:t>
            </w:r>
            <w:proofErr w:type="spellEnd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in </w:t>
            </w:r>
            <w:proofErr w:type="spellStart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>virtù</w:t>
            </w:r>
            <w:proofErr w:type="spellEnd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di un </w:t>
            </w:r>
            <w:proofErr w:type="spellStart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>titolo</w:t>
            </w:r>
            <w:proofErr w:type="spellEnd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>che</w:t>
            </w:r>
            <w:proofErr w:type="spellEnd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ne </w:t>
            </w:r>
            <w:proofErr w:type="spellStart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>legittimi</w:t>
            </w:r>
            <w:proofErr w:type="spellEnd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il </w:t>
            </w:r>
            <w:proofErr w:type="spellStart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>possesso</w:t>
            </w:r>
            <w:proofErr w:type="spellEnd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(</w:t>
            </w:r>
            <w:proofErr w:type="spellStart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>diritto</w:t>
            </w:r>
            <w:proofErr w:type="spellEnd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di </w:t>
            </w:r>
            <w:proofErr w:type="spellStart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>superficie</w:t>
            </w:r>
            <w:proofErr w:type="spellEnd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) per un </w:t>
            </w:r>
            <w:proofErr w:type="spellStart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>periodo</w:t>
            </w:r>
            <w:proofErr w:type="spellEnd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>coerente</w:t>
            </w:r>
            <w:proofErr w:type="spellEnd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con la </w:t>
            </w:r>
            <w:proofErr w:type="spellStart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>durat</w:t>
            </w:r>
            <w:r w:rsidR="00BF78BA">
              <w:rPr>
                <w:rFonts w:ascii="Century Gothic" w:hAnsi="Century Gothic" w:cs="Arial"/>
                <w:i/>
                <w:iCs/>
                <w:sz w:val="18"/>
                <w:szCs w:val="18"/>
              </w:rPr>
              <w:t>a</w:t>
            </w:r>
            <w:proofErr w:type="spellEnd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e la natura </w:t>
            </w:r>
            <w:proofErr w:type="spellStart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>dell’intervento</w:t>
            </w:r>
            <w:proofErr w:type="spellEnd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(</w:t>
            </w:r>
            <w:proofErr w:type="spellStart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>durata</w:t>
            </w:r>
            <w:proofErr w:type="spellEnd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residua non </w:t>
            </w:r>
            <w:proofErr w:type="spellStart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>inferiore</w:t>
            </w:r>
            <w:proofErr w:type="spellEnd"/>
            <w:r w:rsidRPr="007766DB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a 20 anni)</w:t>
            </w:r>
          </w:p>
        </w:tc>
        <w:tc>
          <w:tcPr>
            <w:tcW w:w="2066" w:type="dxa"/>
          </w:tcPr>
          <w:p w14:paraId="1E6AB099" w14:textId="77777777" w:rsidR="00F43C31" w:rsidRPr="00A824A9" w:rsidRDefault="00F43C31" w:rsidP="007716A0">
            <w:pPr>
              <w:pStyle w:val="Paragrafoelenco"/>
              <w:tabs>
                <w:tab w:val="left" w:pos="1059"/>
              </w:tabs>
              <w:ind w:left="40" w:hanging="40"/>
              <w:jc w:val="both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sdt>
              <w:sdtPr>
                <w:rPr>
                  <w:rFonts w:ascii="Century Gothic" w:hAnsi="Century Gothic" w:cs="Arial"/>
                  <w:sz w:val="18"/>
                  <w:szCs w:val="18"/>
                </w:rPr>
                <w:id w:val="-1209337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di </w:t>
            </w:r>
            <w:proofErr w:type="spellStart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proprietà</w:t>
            </w:r>
            <w:proofErr w:type="spellEnd"/>
          </w:p>
          <w:p w14:paraId="7E058D15" w14:textId="77777777" w:rsidR="00F43C31" w:rsidRPr="00A824A9" w:rsidRDefault="00F43C31" w:rsidP="007716A0">
            <w:pPr>
              <w:pStyle w:val="Paragrafoelenco"/>
              <w:tabs>
                <w:tab w:val="left" w:pos="1059"/>
              </w:tabs>
              <w:ind w:left="40" w:hanging="40"/>
              <w:jc w:val="both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di </w:t>
            </w:r>
            <w:proofErr w:type="spellStart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Ente</w:t>
            </w:r>
            <w:proofErr w:type="spellEnd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pubblico</w:t>
            </w:r>
            <w:proofErr w:type="spellEnd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lastRenderedPageBreak/>
              <w:t>sottoscrittore</w:t>
            </w:r>
            <w:proofErr w:type="spellEnd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la </w:t>
            </w:r>
            <w:proofErr w:type="spellStart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strategia</w:t>
            </w:r>
            <w:proofErr w:type="spellEnd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ab/>
            </w:r>
          </w:p>
          <w:p w14:paraId="360264FA" w14:textId="77777777" w:rsidR="00F43C31" w:rsidRPr="00A824A9" w:rsidRDefault="00F43C31" w:rsidP="007716A0">
            <w:pPr>
              <w:pStyle w:val="Paragrafoelenco"/>
              <w:tabs>
                <w:tab w:val="left" w:pos="1059"/>
              </w:tabs>
              <w:ind w:left="40" w:hanging="40"/>
              <w:jc w:val="both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sdt>
              <w:sdtPr>
                <w:rPr>
                  <w:rFonts w:ascii="Century Gothic" w:hAnsi="Century Gothic" w:cs="Arial"/>
                  <w:sz w:val="18"/>
                  <w:szCs w:val="18"/>
                </w:rPr>
                <w:id w:val="317159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di </w:t>
            </w:r>
            <w:proofErr w:type="spellStart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proprietà</w:t>
            </w:r>
            <w:proofErr w:type="spellEnd"/>
          </w:p>
          <w:p w14:paraId="14E89886" w14:textId="77777777" w:rsidR="00F43C31" w:rsidRPr="00A824A9" w:rsidRDefault="00F43C31" w:rsidP="007716A0">
            <w:pPr>
              <w:pStyle w:val="Paragrafoelenco"/>
              <w:tabs>
                <w:tab w:val="left" w:pos="1059"/>
              </w:tabs>
              <w:ind w:left="40" w:hanging="40"/>
              <w:jc w:val="both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di </w:t>
            </w:r>
            <w:proofErr w:type="spellStart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Ente</w:t>
            </w:r>
            <w:proofErr w:type="spellEnd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pubblico</w:t>
            </w:r>
            <w:proofErr w:type="spellEnd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NON </w:t>
            </w:r>
            <w:proofErr w:type="spellStart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sottoscrittore</w:t>
            </w:r>
            <w:proofErr w:type="spellEnd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la </w:t>
            </w:r>
            <w:proofErr w:type="spellStart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strategia</w:t>
            </w:r>
            <w:proofErr w:type="spellEnd"/>
          </w:p>
          <w:p w14:paraId="3A300E05" w14:textId="77777777" w:rsidR="00F43C31" w:rsidRDefault="00F43C31" w:rsidP="007716A0">
            <w:pPr>
              <w:pStyle w:val="Paragrafoelenco"/>
              <w:tabs>
                <w:tab w:val="left" w:pos="1059"/>
              </w:tabs>
              <w:ind w:left="40" w:hanging="40"/>
              <w:jc w:val="both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(</w:t>
            </w:r>
            <w:proofErr w:type="spellStart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specificare</w:t>
            </w:r>
            <w:proofErr w:type="spellEnd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>l’Ente</w:t>
            </w:r>
            <w:proofErr w:type="spellEnd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>______</w:t>
            </w:r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________)</w:t>
            </w:r>
          </w:p>
          <w:p w14:paraId="60969847" w14:textId="77777777" w:rsidR="00F43C31" w:rsidRDefault="00F43C31" w:rsidP="007716A0">
            <w:pPr>
              <w:pStyle w:val="Paragrafoelenco"/>
              <w:tabs>
                <w:tab w:val="left" w:pos="1059"/>
              </w:tabs>
              <w:ind w:left="40" w:hanging="40"/>
              <w:jc w:val="both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</w:p>
          <w:p w14:paraId="0C5CBA0E" w14:textId="77777777" w:rsidR="00F43C31" w:rsidRPr="00A824A9" w:rsidRDefault="00F43C31" w:rsidP="007716A0">
            <w:pPr>
              <w:pStyle w:val="Paragrafoelenco"/>
              <w:tabs>
                <w:tab w:val="left" w:pos="1059"/>
              </w:tabs>
              <w:ind w:left="40" w:hanging="40"/>
              <w:jc w:val="both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</w:p>
          <w:p w14:paraId="5C5A71E4" w14:textId="77777777" w:rsidR="00F43C31" w:rsidRPr="00A824A9" w:rsidRDefault="00F43C31" w:rsidP="007716A0">
            <w:pPr>
              <w:pStyle w:val="Paragrafoelenco"/>
              <w:tabs>
                <w:tab w:val="left" w:pos="1059"/>
              </w:tabs>
              <w:ind w:left="40" w:hanging="40"/>
              <w:jc w:val="both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sdt>
              <w:sdtPr>
                <w:rPr>
                  <w:rFonts w:ascii="Century Gothic" w:hAnsi="Century Gothic" w:cs="Arial"/>
                  <w:sz w:val="18"/>
                  <w:szCs w:val="18"/>
                </w:rPr>
                <w:id w:val="1555270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impegno</w:t>
            </w:r>
            <w:proofErr w:type="spellEnd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da </w:t>
            </w:r>
            <w:proofErr w:type="spellStart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parte</w:t>
            </w:r>
            <w:proofErr w:type="spellEnd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di </w:t>
            </w:r>
            <w:proofErr w:type="spellStart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Ente</w:t>
            </w:r>
            <w:proofErr w:type="spellEnd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pubblico</w:t>
            </w:r>
            <w:proofErr w:type="spellEnd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sottoscrittore</w:t>
            </w:r>
            <w:proofErr w:type="spellEnd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la </w:t>
            </w:r>
            <w:proofErr w:type="spellStart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strategia</w:t>
            </w:r>
            <w:proofErr w:type="spellEnd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ab/>
            </w:r>
          </w:p>
          <w:p w14:paraId="2A407F76" w14:textId="01E992E4" w:rsidR="00F43C31" w:rsidRDefault="00F43C31" w:rsidP="007716A0">
            <w:pPr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</w:p>
          <w:p w14:paraId="0766AE2F" w14:textId="77777777" w:rsidR="00F43C31" w:rsidRPr="00A824A9" w:rsidRDefault="00F43C31" w:rsidP="007716A0">
            <w:pPr>
              <w:pStyle w:val="Paragrafoelenco"/>
              <w:tabs>
                <w:tab w:val="left" w:pos="1059"/>
              </w:tabs>
              <w:ind w:left="40" w:hanging="40"/>
              <w:jc w:val="both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sdt>
              <w:sdtPr>
                <w:rPr>
                  <w:rFonts w:ascii="Century Gothic" w:hAnsi="Century Gothic" w:cs="Arial"/>
                  <w:sz w:val="18"/>
                  <w:szCs w:val="18"/>
                </w:rPr>
                <w:id w:val="-2118824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>disponibilità</w:t>
            </w:r>
            <w:proofErr w:type="spellEnd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>esclusiva</w:t>
            </w:r>
            <w:proofErr w:type="spellEnd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>in capo ad</w:t>
            </w:r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Ente</w:t>
            </w:r>
            <w:proofErr w:type="spellEnd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pubblico</w:t>
            </w:r>
            <w:proofErr w:type="spellEnd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sottoscrittore</w:t>
            </w:r>
            <w:proofErr w:type="spellEnd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la </w:t>
            </w:r>
            <w:proofErr w:type="spellStart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strategia</w:t>
            </w:r>
            <w:proofErr w:type="spellEnd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ab/>
            </w:r>
          </w:p>
          <w:p w14:paraId="0934EC29" w14:textId="77777777" w:rsidR="00F43C31" w:rsidRPr="00A824A9" w:rsidRDefault="00F43C31" w:rsidP="007716A0">
            <w:pPr>
              <w:pStyle w:val="Paragrafoelenco"/>
              <w:tabs>
                <w:tab w:val="left" w:pos="1059"/>
              </w:tabs>
              <w:ind w:left="40" w:hanging="40"/>
              <w:jc w:val="both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sdt>
              <w:sdtPr>
                <w:rPr>
                  <w:rFonts w:ascii="Century Gothic" w:hAnsi="Century Gothic" w:cs="Arial"/>
                  <w:sz w:val="18"/>
                  <w:szCs w:val="18"/>
                </w:rPr>
                <w:id w:val="-111151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>disponibilità</w:t>
            </w:r>
            <w:proofErr w:type="spellEnd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>esclusiva</w:t>
            </w:r>
            <w:proofErr w:type="spellEnd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>in capo ad</w:t>
            </w:r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Ente</w:t>
            </w:r>
            <w:proofErr w:type="spellEnd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pubblico</w:t>
            </w:r>
            <w:proofErr w:type="spellEnd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NON </w:t>
            </w:r>
            <w:proofErr w:type="spellStart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sottoscrittore</w:t>
            </w:r>
            <w:proofErr w:type="spellEnd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la </w:t>
            </w:r>
            <w:proofErr w:type="spellStart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strategia</w:t>
            </w:r>
            <w:proofErr w:type="spellEnd"/>
          </w:p>
          <w:p w14:paraId="4E54A561" w14:textId="77777777" w:rsidR="00F43C31" w:rsidRDefault="00F43C31" w:rsidP="007716A0"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(</w:t>
            </w:r>
            <w:proofErr w:type="spellStart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specificare</w:t>
            </w:r>
            <w:proofErr w:type="spellEnd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>l’Ente</w:t>
            </w:r>
            <w:proofErr w:type="spellEnd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>______</w:t>
            </w:r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________)</w:t>
            </w:r>
          </w:p>
          <w:p w14:paraId="15BD8ACE" w14:textId="77777777" w:rsidR="00722B4A" w:rsidRDefault="00722B4A" w:rsidP="007716A0">
            <w:pPr>
              <w:pStyle w:val="Paragrafoelenco"/>
              <w:tabs>
                <w:tab w:val="left" w:pos="1059"/>
              </w:tabs>
              <w:ind w:left="40" w:hanging="40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14:paraId="1F12A205" w14:textId="1AE9C880" w:rsidR="00F43C31" w:rsidRPr="00A824A9" w:rsidRDefault="00F43C31" w:rsidP="007716A0">
            <w:pPr>
              <w:pStyle w:val="Paragrafoelenco"/>
              <w:tabs>
                <w:tab w:val="left" w:pos="1059"/>
              </w:tabs>
              <w:ind w:left="40" w:hanging="40"/>
              <w:jc w:val="both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sdt>
              <w:sdtPr>
                <w:rPr>
                  <w:rFonts w:ascii="Century Gothic" w:hAnsi="Century Gothic" w:cs="Arial"/>
                  <w:sz w:val="18"/>
                  <w:szCs w:val="18"/>
                </w:rPr>
                <w:id w:val="-198723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>impegno</w:t>
            </w:r>
            <w:proofErr w:type="spellEnd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da </w:t>
            </w:r>
            <w:proofErr w:type="spellStart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>parte</w:t>
            </w:r>
            <w:proofErr w:type="spellEnd"/>
            <w:r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di</w:t>
            </w:r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Ente</w:t>
            </w:r>
            <w:proofErr w:type="spellEnd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pubblico</w:t>
            </w:r>
            <w:proofErr w:type="spellEnd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sottoscrittore</w:t>
            </w:r>
            <w:proofErr w:type="spellEnd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la </w:t>
            </w:r>
            <w:proofErr w:type="spellStart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>strategia</w:t>
            </w:r>
            <w:proofErr w:type="spellEnd"/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 </w:t>
            </w:r>
            <w:r w:rsidRPr="00A824A9">
              <w:rPr>
                <w:rFonts w:ascii="Century Gothic" w:hAnsi="Century Gothic" w:cs="Arial"/>
                <w:i/>
                <w:iCs/>
                <w:sz w:val="18"/>
                <w:szCs w:val="18"/>
              </w:rPr>
              <w:tab/>
            </w:r>
          </w:p>
          <w:p w14:paraId="77641895" w14:textId="43FB8B68" w:rsidR="00F43C31" w:rsidRPr="00A824A9" w:rsidRDefault="00F43C31" w:rsidP="007716A0"/>
        </w:tc>
      </w:tr>
      <w:tr w:rsidR="00F43C31" w:rsidRPr="008B11D6" w14:paraId="7860A915" w14:textId="77777777" w:rsidTr="00915AC1">
        <w:trPr>
          <w:trHeight w:val="337"/>
          <w:jc w:val="center"/>
        </w:trPr>
        <w:tc>
          <w:tcPr>
            <w:tcW w:w="3084" w:type="dxa"/>
            <w:vMerge/>
            <w:shd w:val="clear" w:color="auto" w:fill="auto"/>
            <w:vAlign w:val="center"/>
          </w:tcPr>
          <w:p w14:paraId="3ED3005A" w14:textId="77777777" w:rsidR="00F43C31" w:rsidRPr="008B11D6" w:rsidRDefault="00F43C31" w:rsidP="00915AC1">
            <w:pPr>
              <w:autoSpaceDE w:val="0"/>
              <w:autoSpaceDN w:val="0"/>
              <w:adjustRightInd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6914" w:type="dxa"/>
            <w:gridSpan w:val="6"/>
            <w:shd w:val="clear" w:color="auto" w:fill="auto"/>
          </w:tcPr>
          <w:p w14:paraId="3FC15EDA" w14:textId="77777777" w:rsidR="00F43C31" w:rsidRPr="00121863" w:rsidRDefault="00F43C31" w:rsidP="00BF78BA">
            <w:pPr>
              <w:widowControl/>
              <w:spacing w:after="0"/>
              <w:ind w:left="104"/>
              <w:jc w:val="both"/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121863"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>Aggiungere</w:t>
            </w:r>
            <w:proofErr w:type="spellEnd"/>
            <w:r w:rsidRPr="00121863"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21863"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>righe</w:t>
            </w:r>
            <w:proofErr w:type="spellEnd"/>
            <w:r w:rsidRPr="00121863"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121863"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>caso</w:t>
            </w:r>
            <w:proofErr w:type="spellEnd"/>
            <w:r w:rsidRPr="00121863"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 xml:space="preserve"> di </w:t>
            </w:r>
            <w:proofErr w:type="spellStart"/>
            <w:r w:rsidRPr="00121863"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>più</w:t>
            </w:r>
            <w:proofErr w:type="spellEnd"/>
            <w:r w:rsidRPr="00121863"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21863"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>mappali</w:t>
            </w:r>
            <w:proofErr w:type="spellEnd"/>
            <w:r w:rsidRPr="00121863"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>/</w:t>
            </w:r>
            <w:proofErr w:type="spellStart"/>
            <w:r w:rsidRPr="00121863"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>subalterni</w:t>
            </w:r>
            <w:proofErr w:type="spellEnd"/>
            <w:r w:rsidRPr="00121863"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21863"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>oggetto</w:t>
            </w:r>
            <w:proofErr w:type="spellEnd"/>
            <w:r w:rsidRPr="00121863"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 xml:space="preserve"> di </w:t>
            </w:r>
            <w:proofErr w:type="spellStart"/>
            <w:r w:rsidRPr="00121863"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>intervento</w:t>
            </w:r>
            <w:proofErr w:type="spellEnd"/>
          </w:p>
        </w:tc>
      </w:tr>
      <w:tr w:rsidR="00F43C31" w:rsidRPr="008B11D6" w14:paraId="648E6C37" w14:textId="77777777" w:rsidTr="00915AC1">
        <w:trPr>
          <w:trHeight w:val="1636"/>
          <w:jc w:val="center"/>
        </w:trPr>
        <w:tc>
          <w:tcPr>
            <w:tcW w:w="3084" w:type="dxa"/>
            <w:shd w:val="clear" w:color="auto" w:fill="auto"/>
            <w:vAlign w:val="center"/>
          </w:tcPr>
          <w:p w14:paraId="2F438D4E" w14:textId="7DDBABEE" w:rsidR="00F43C31" w:rsidRPr="008B11D6" w:rsidRDefault="00F43C31" w:rsidP="00BF78BA">
            <w:pPr>
              <w:autoSpaceDE w:val="0"/>
              <w:autoSpaceDN w:val="0"/>
              <w:adjustRightInd w:val="0"/>
              <w:spacing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1A2C8E">
              <w:rPr>
                <w:rFonts w:ascii="Century Gothic" w:hAnsi="Century Gothic"/>
                <w:b/>
                <w:bCs/>
                <w:sz w:val="20"/>
                <w:szCs w:val="20"/>
              </w:rPr>
              <w:t>AUTORIZZAZIONI AMBIENTALI/PAESAGGISTICHE NECESSARIE PER LA REALIZZAZIONE DEL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L’INTERVENTO</w:t>
            </w:r>
          </w:p>
        </w:tc>
        <w:tc>
          <w:tcPr>
            <w:tcW w:w="6914" w:type="dxa"/>
            <w:gridSpan w:val="6"/>
            <w:shd w:val="clear" w:color="auto" w:fill="auto"/>
          </w:tcPr>
          <w:p w14:paraId="4D90BAC8" w14:textId="77777777" w:rsidR="00F43C31" w:rsidRPr="00B1115A" w:rsidRDefault="00F43C31" w:rsidP="00BF78BA">
            <w:pPr>
              <w:autoSpaceDE w:val="0"/>
              <w:autoSpaceDN w:val="0"/>
              <w:adjustRightInd w:val="0"/>
              <w:spacing w:after="0"/>
              <w:ind w:left="344" w:hanging="283"/>
              <w:jc w:val="both"/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</w:pPr>
            <w:sdt>
              <w:sdtPr>
                <w:rPr>
                  <w:rFonts w:ascii="Century Gothic" w:eastAsia="MS Gothic" w:hAnsi="Century Gothic" w:cs="Segoe UI Symbol"/>
                  <w:sz w:val="20"/>
                  <w:szCs w:val="20"/>
                </w:rPr>
                <w:id w:val="337037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Pr="001A2C8E">
              <w:rPr>
                <w:rFonts w:ascii="Century Gothic" w:eastAsia="MS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1A2C8E">
              <w:rPr>
                <w:rFonts w:ascii="Century Gothic" w:eastAsia="MS Gothic" w:hAnsi="Century Gothic" w:cs="Arial"/>
                <w:sz w:val="20"/>
                <w:szCs w:val="20"/>
              </w:rPr>
              <w:t>procedura</w:t>
            </w:r>
            <w:proofErr w:type="spellEnd"/>
            <w:r w:rsidRPr="001A2C8E">
              <w:rPr>
                <w:rFonts w:ascii="Century Gothic" w:eastAsia="MS Gothic" w:hAnsi="Century Gothic" w:cs="Arial"/>
                <w:sz w:val="20"/>
                <w:szCs w:val="20"/>
              </w:rPr>
              <w:t xml:space="preserve"> di </w:t>
            </w:r>
            <w:proofErr w:type="spellStart"/>
            <w:r w:rsidRPr="001A2C8E">
              <w:rPr>
                <w:rFonts w:ascii="Century Gothic" w:eastAsia="MS Gothic" w:hAnsi="Century Gothic" w:cs="Arial"/>
                <w:sz w:val="20"/>
                <w:szCs w:val="20"/>
              </w:rPr>
              <w:t>verifica</w:t>
            </w:r>
            <w:proofErr w:type="spellEnd"/>
            <w:r w:rsidRPr="001A2C8E">
              <w:rPr>
                <w:rFonts w:ascii="Century Gothic" w:eastAsia="MS Gothic" w:hAnsi="Century Gothic" w:cs="Arial"/>
                <w:sz w:val="20"/>
                <w:szCs w:val="20"/>
              </w:rPr>
              <w:t xml:space="preserve"> di </w:t>
            </w:r>
            <w:proofErr w:type="spellStart"/>
            <w:r w:rsidRPr="001A2C8E">
              <w:rPr>
                <w:rFonts w:ascii="Century Gothic" w:eastAsia="MS Gothic" w:hAnsi="Century Gothic" w:cs="Arial"/>
                <w:sz w:val="20"/>
                <w:szCs w:val="20"/>
              </w:rPr>
              <w:t>assoggettabilità</w:t>
            </w:r>
            <w:proofErr w:type="spellEnd"/>
            <w:r w:rsidRPr="001A2C8E">
              <w:rPr>
                <w:rFonts w:ascii="Century Gothic" w:eastAsia="MS Gothic" w:hAnsi="Century Gothic" w:cs="Arial"/>
                <w:sz w:val="20"/>
                <w:szCs w:val="20"/>
              </w:rPr>
              <w:t xml:space="preserve"> a VIA </w:t>
            </w:r>
            <w:r w:rsidRPr="00B1115A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>(</w:t>
            </w:r>
            <w:proofErr w:type="spellStart"/>
            <w:r w:rsidRPr="00B1115A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>indicare</w:t>
            </w:r>
            <w:proofErr w:type="spellEnd"/>
            <w:r w:rsidRPr="00B1115A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1115A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>ente</w:t>
            </w:r>
            <w:proofErr w:type="spellEnd"/>
            <w:r w:rsidRPr="00B1115A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1115A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>competente</w:t>
            </w:r>
            <w:proofErr w:type="spellEnd"/>
            <w:r w:rsidRPr="00B1115A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>)</w:t>
            </w:r>
          </w:p>
          <w:p w14:paraId="445A7581" w14:textId="77777777" w:rsidR="00F43C31" w:rsidRPr="001A2C8E" w:rsidRDefault="00F43C31" w:rsidP="00BF78BA">
            <w:pPr>
              <w:autoSpaceDE w:val="0"/>
              <w:autoSpaceDN w:val="0"/>
              <w:adjustRightInd w:val="0"/>
              <w:spacing w:after="0"/>
              <w:ind w:left="344" w:hanging="283"/>
              <w:jc w:val="both"/>
              <w:rPr>
                <w:rFonts w:ascii="Century Gothic" w:eastAsia="MS Gothic" w:hAnsi="Century Gothic" w:cs="Arial"/>
                <w:sz w:val="20"/>
                <w:szCs w:val="20"/>
              </w:rPr>
            </w:pPr>
            <w:sdt>
              <w:sdtPr>
                <w:rPr>
                  <w:rFonts w:ascii="Century Gothic" w:eastAsia="MS Gothic" w:hAnsi="Century Gothic" w:cs="Segoe UI Symbol"/>
                  <w:sz w:val="20"/>
                  <w:szCs w:val="20"/>
                </w:rPr>
                <w:id w:val="50362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Pr="001A2C8E">
              <w:rPr>
                <w:rFonts w:ascii="Century Gothic" w:eastAsia="MS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1A2C8E">
              <w:rPr>
                <w:rFonts w:ascii="Century Gothic" w:eastAsia="MS Gothic" w:hAnsi="Century Gothic" w:cs="Arial"/>
                <w:sz w:val="20"/>
                <w:szCs w:val="20"/>
              </w:rPr>
              <w:t>procedura</w:t>
            </w:r>
            <w:proofErr w:type="spellEnd"/>
            <w:r w:rsidRPr="001A2C8E">
              <w:rPr>
                <w:rFonts w:ascii="Century Gothic" w:eastAsia="MS Gothic" w:hAnsi="Century Gothic" w:cs="Arial"/>
                <w:sz w:val="20"/>
                <w:szCs w:val="20"/>
              </w:rPr>
              <w:t xml:space="preserve"> di VIA </w:t>
            </w:r>
            <w:r w:rsidRPr="00B1115A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>(</w:t>
            </w:r>
            <w:proofErr w:type="spellStart"/>
            <w:r w:rsidRPr="00B1115A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>indicare</w:t>
            </w:r>
            <w:proofErr w:type="spellEnd"/>
            <w:r w:rsidRPr="00B1115A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1115A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>ente</w:t>
            </w:r>
            <w:proofErr w:type="spellEnd"/>
            <w:r w:rsidRPr="00B1115A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1115A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>competente</w:t>
            </w:r>
            <w:proofErr w:type="spellEnd"/>
            <w:r w:rsidRPr="00B1115A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>)</w:t>
            </w:r>
          </w:p>
          <w:p w14:paraId="5D5AB073" w14:textId="77777777" w:rsidR="00F43C31" w:rsidRPr="001A2C8E" w:rsidRDefault="00F43C31" w:rsidP="00BF78BA">
            <w:pPr>
              <w:autoSpaceDE w:val="0"/>
              <w:autoSpaceDN w:val="0"/>
              <w:adjustRightInd w:val="0"/>
              <w:spacing w:after="0"/>
              <w:ind w:left="344" w:hanging="283"/>
              <w:jc w:val="both"/>
              <w:rPr>
                <w:rFonts w:ascii="Century Gothic" w:eastAsia="MS Gothic" w:hAnsi="Century Gothic" w:cs="Arial"/>
                <w:sz w:val="20"/>
                <w:szCs w:val="20"/>
              </w:rPr>
            </w:pPr>
            <w:sdt>
              <w:sdtPr>
                <w:rPr>
                  <w:rFonts w:ascii="Century Gothic" w:eastAsia="MS Gothic" w:hAnsi="Century Gothic" w:cs="Segoe UI Symbol"/>
                  <w:sz w:val="20"/>
                  <w:szCs w:val="20"/>
                </w:rPr>
                <w:id w:val="-1744331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Pr="001A2C8E">
              <w:rPr>
                <w:rFonts w:ascii="Century Gothic" w:eastAsia="MS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1A2C8E">
              <w:rPr>
                <w:rFonts w:ascii="Century Gothic" w:eastAsia="MS Gothic" w:hAnsi="Century Gothic" w:cs="Arial"/>
                <w:sz w:val="20"/>
                <w:szCs w:val="20"/>
              </w:rPr>
              <w:t>procedura</w:t>
            </w:r>
            <w:proofErr w:type="spellEnd"/>
            <w:r w:rsidRPr="001A2C8E">
              <w:rPr>
                <w:rFonts w:ascii="Century Gothic" w:eastAsia="MS Gothic" w:hAnsi="Century Gothic" w:cs="Arial"/>
                <w:sz w:val="20"/>
                <w:szCs w:val="20"/>
              </w:rPr>
              <w:t xml:space="preserve"> di VINCA </w:t>
            </w:r>
            <w:r w:rsidRPr="00B1115A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>(</w:t>
            </w:r>
            <w:proofErr w:type="spellStart"/>
            <w:r w:rsidRPr="00B1115A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>indicare</w:t>
            </w:r>
            <w:proofErr w:type="spellEnd"/>
            <w:r w:rsidRPr="00B1115A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1115A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>ente</w:t>
            </w:r>
            <w:proofErr w:type="spellEnd"/>
            <w:r w:rsidRPr="00B1115A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1115A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>competente</w:t>
            </w:r>
            <w:proofErr w:type="spellEnd"/>
            <w:r w:rsidRPr="00B1115A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>)</w:t>
            </w:r>
          </w:p>
          <w:p w14:paraId="7B301CC4" w14:textId="77777777" w:rsidR="00F43C31" w:rsidRPr="001A2C8E" w:rsidRDefault="00F43C31" w:rsidP="00BF78BA">
            <w:pPr>
              <w:autoSpaceDE w:val="0"/>
              <w:autoSpaceDN w:val="0"/>
              <w:adjustRightInd w:val="0"/>
              <w:spacing w:after="0"/>
              <w:ind w:left="344" w:hanging="283"/>
              <w:jc w:val="both"/>
              <w:rPr>
                <w:rFonts w:ascii="Century Gothic" w:eastAsia="MS Gothic" w:hAnsi="Century Gothic" w:cs="Arial"/>
                <w:sz w:val="20"/>
                <w:szCs w:val="20"/>
              </w:rPr>
            </w:pPr>
            <w:sdt>
              <w:sdtPr>
                <w:rPr>
                  <w:rFonts w:ascii="Century Gothic" w:eastAsia="MS Gothic" w:hAnsi="Century Gothic" w:cs="Segoe UI Symbol"/>
                  <w:sz w:val="20"/>
                  <w:szCs w:val="20"/>
                </w:rPr>
                <w:id w:val="1936944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Pr="001A2C8E">
              <w:rPr>
                <w:rFonts w:ascii="Century Gothic" w:eastAsia="MS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1A2C8E">
              <w:rPr>
                <w:rFonts w:ascii="Century Gothic" w:eastAsia="MS Gothic" w:hAnsi="Century Gothic" w:cs="Arial"/>
                <w:sz w:val="20"/>
                <w:szCs w:val="20"/>
              </w:rPr>
              <w:t>autorizzazione</w:t>
            </w:r>
            <w:proofErr w:type="spellEnd"/>
            <w:r w:rsidRPr="001A2C8E">
              <w:rPr>
                <w:rFonts w:ascii="Century Gothic" w:eastAsia="MS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1A2C8E">
              <w:rPr>
                <w:rFonts w:ascii="Century Gothic" w:eastAsia="MS Gothic" w:hAnsi="Century Gothic" w:cs="Arial"/>
                <w:sz w:val="20"/>
                <w:szCs w:val="20"/>
              </w:rPr>
              <w:t>paesaggistica</w:t>
            </w:r>
            <w:proofErr w:type="spellEnd"/>
            <w:r w:rsidRPr="001A2C8E">
              <w:rPr>
                <w:rFonts w:ascii="Century Gothic" w:eastAsia="MS Gothic" w:hAnsi="Century Gothic" w:cs="Arial"/>
                <w:sz w:val="20"/>
                <w:szCs w:val="20"/>
              </w:rPr>
              <w:t xml:space="preserve"> </w:t>
            </w:r>
            <w:r w:rsidRPr="00B1115A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>(</w:t>
            </w:r>
            <w:proofErr w:type="spellStart"/>
            <w:r w:rsidRPr="00B1115A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>indicare</w:t>
            </w:r>
            <w:proofErr w:type="spellEnd"/>
            <w:r w:rsidRPr="00B1115A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1115A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>ente</w:t>
            </w:r>
            <w:proofErr w:type="spellEnd"/>
            <w:r w:rsidRPr="00B1115A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1115A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>competente</w:t>
            </w:r>
            <w:proofErr w:type="spellEnd"/>
            <w:r w:rsidRPr="00B1115A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>)</w:t>
            </w:r>
          </w:p>
          <w:p w14:paraId="7FCC881B" w14:textId="77777777" w:rsidR="00F43C31" w:rsidRDefault="00F43C31" w:rsidP="00BF78BA">
            <w:pPr>
              <w:autoSpaceDE w:val="0"/>
              <w:autoSpaceDN w:val="0"/>
              <w:adjustRightInd w:val="0"/>
              <w:spacing w:after="0"/>
              <w:ind w:left="344" w:hanging="283"/>
              <w:jc w:val="both"/>
              <w:rPr>
                <w:rFonts w:ascii="Century Gothic" w:eastAsia="MS Gothic" w:hAnsi="Century Gothic" w:cs="Segoe UI Symbol"/>
                <w:sz w:val="20"/>
                <w:szCs w:val="20"/>
              </w:rPr>
            </w:pPr>
            <w:sdt>
              <w:sdtPr>
                <w:rPr>
                  <w:rFonts w:ascii="Century Gothic" w:eastAsia="MS Gothic" w:hAnsi="Century Gothic" w:cs="Segoe UI Symbol"/>
                  <w:sz w:val="20"/>
                  <w:szCs w:val="20"/>
                </w:rPr>
                <w:id w:val="-61637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Pr="001A2C8E">
              <w:rPr>
                <w:rFonts w:ascii="Century Gothic" w:eastAsia="MS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1A2C8E">
              <w:rPr>
                <w:rFonts w:ascii="Century Gothic" w:eastAsia="MS Gothic" w:hAnsi="Century Gothic" w:cs="Arial"/>
                <w:sz w:val="20"/>
                <w:szCs w:val="20"/>
              </w:rPr>
              <w:t>altro</w:t>
            </w:r>
            <w:proofErr w:type="spellEnd"/>
            <w:r w:rsidRPr="001A2C8E">
              <w:rPr>
                <w:rFonts w:ascii="Century Gothic" w:eastAsia="MS Gothic" w:hAnsi="Century Gothic" w:cs="Arial"/>
                <w:sz w:val="20"/>
                <w:szCs w:val="20"/>
              </w:rPr>
              <w:t xml:space="preserve"> ….</w:t>
            </w:r>
          </w:p>
        </w:tc>
      </w:tr>
      <w:tr w:rsidR="00F43C31" w:rsidRPr="008B11D6" w14:paraId="4C8F38E1" w14:textId="77777777" w:rsidTr="00915AC1">
        <w:trPr>
          <w:jc w:val="center"/>
        </w:trPr>
        <w:tc>
          <w:tcPr>
            <w:tcW w:w="3084" w:type="dxa"/>
            <w:shd w:val="clear" w:color="auto" w:fill="auto"/>
            <w:vAlign w:val="center"/>
          </w:tcPr>
          <w:p w14:paraId="46DA7649" w14:textId="77777777" w:rsidR="00F43C31" w:rsidRPr="008B11D6" w:rsidRDefault="00F43C31" w:rsidP="00BF78BA">
            <w:pPr>
              <w:autoSpaceDE w:val="0"/>
              <w:autoSpaceDN w:val="0"/>
              <w:adjustRightInd w:val="0"/>
              <w:spacing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1A2C8E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 xml:space="preserve">IMPORTO COMPLESSIVO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DELL’INTERVENTO</w:t>
            </w:r>
            <w:r w:rsidRPr="001A2C8E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1A2C8E">
              <w:rPr>
                <w:rFonts w:ascii="Century Gothic" w:hAnsi="Century Gothic"/>
                <w:b/>
                <w:bCs/>
                <w:sz w:val="20"/>
                <w:szCs w:val="20"/>
              </w:rPr>
              <w:t>comprensivo</w:t>
            </w:r>
            <w:proofErr w:type="spellEnd"/>
            <w:r w:rsidRPr="001A2C8E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di IVA)</w:t>
            </w:r>
          </w:p>
        </w:tc>
        <w:tc>
          <w:tcPr>
            <w:tcW w:w="6914" w:type="dxa"/>
            <w:gridSpan w:val="6"/>
            <w:shd w:val="clear" w:color="auto" w:fill="auto"/>
          </w:tcPr>
          <w:p w14:paraId="45F8B579" w14:textId="13EF6953" w:rsidR="00F43C31" w:rsidRDefault="00F43C31" w:rsidP="007716A0">
            <w:pPr>
              <w:spacing w:after="60"/>
              <w:ind w:left="-223" w:right="-23" w:firstLine="348"/>
              <w:contextualSpacing/>
              <w:jc w:val="both"/>
              <w:rPr>
                <w:rFonts w:ascii="Century Gothic" w:eastAsia="MS Gothic" w:hAnsi="Century Gothic" w:cs="Arial"/>
                <w:sz w:val="20"/>
                <w:szCs w:val="20"/>
              </w:rPr>
            </w:pPr>
            <w:r w:rsidRPr="001A2C8E">
              <w:rPr>
                <w:rFonts w:ascii="Century Gothic" w:eastAsia="MS Gothic" w:hAnsi="Century Gothic" w:cs="Arial"/>
                <w:sz w:val="20"/>
                <w:szCs w:val="20"/>
              </w:rPr>
              <w:t>euro …..</w:t>
            </w:r>
          </w:p>
          <w:p w14:paraId="3285A38E" w14:textId="77777777" w:rsidR="00BF78BA" w:rsidRDefault="00BF78BA" w:rsidP="007716A0">
            <w:pPr>
              <w:spacing w:after="60"/>
              <w:ind w:left="-223" w:right="-23" w:firstLine="348"/>
              <w:contextualSpacing/>
              <w:jc w:val="both"/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</w:pPr>
          </w:p>
          <w:p w14:paraId="25230BFA" w14:textId="30186273" w:rsidR="00F43C31" w:rsidRPr="00BF78BA" w:rsidRDefault="00F43C31" w:rsidP="007716A0">
            <w:pPr>
              <w:spacing w:after="60"/>
              <w:ind w:left="-223" w:right="-23" w:firstLine="348"/>
              <w:contextualSpacing/>
              <w:jc w:val="both"/>
              <w:rPr>
                <w:rFonts w:ascii="Century Gothic" w:eastAsia="MS Gothic" w:hAnsi="Century Gothic" w:cs="Arial"/>
                <w:sz w:val="16"/>
                <w:szCs w:val="16"/>
              </w:rPr>
            </w:pPr>
            <w:r w:rsidRPr="00BF78BA"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  <w:t xml:space="preserve">N.B. il </w:t>
            </w:r>
            <w:proofErr w:type="spellStart"/>
            <w:r w:rsidRPr="00BF78BA"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  <w:t>totale</w:t>
            </w:r>
            <w:proofErr w:type="spellEnd"/>
            <w:r w:rsidRPr="00BF78BA"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F78BA"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  <w:t>deve</w:t>
            </w:r>
            <w:proofErr w:type="spellEnd"/>
            <w:r w:rsidRPr="00BF78BA"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F78BA"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  <w:t>essere</w:t>
            </w:r>
            <w:proofErr w:type="spellEnd"/>
            <w:r w:rsidRPr="00BF78BA"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F78BA"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  <w:t>pari</w:t>
            </w:r>
            <w:proofErr w:type="spellEnd"/>
            <w:r w:rsidRPr="00BF78BA"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  <w:t xml:space="preserve"> al </w:t>
            </w:r>
            <w:proofErr w:type="spellStart"/>
            <w:r w:rsidRPr="00BF78BA"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  <w:t>totale</w:t>
            </w:r>
            <w:proofErr w:type="spellEnd"/>
            <w:r w:rsidRPr="00BF78BA"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  <w:t xml:space="preserve"> del Quadro </w:t>
            </w:r>
            <w:proofErr w:type="spellStart"/>
            <w:r w:rsidRPr="00BF78BA"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  <w:t>Economico</w:t>
            </w:r>
            <w:proofErr w:type="spellEnd"/>
          </w:p>
        </w:tc>
      </w:tr>
      <w:tr w:rsidR="00F43C31" w:rsidRPr="008B11D6" w14:paraId="10F75CFB" w14:textId="77777777" w:rsidTr="00915AC1">
        <w:trPr>
          <w:jc w:val="center"/>
        </w:trPr>
        <w:tc>
          <w:tcPr>
            <w:tcW w:w="3084" w:type="dxa"/>
            <w:shd w:val="clear" w:color="auto" w:fill="auto"/>
            <w:vAlign w:val="center"/>
          </w:tcPr>
          <w:p w14:paraId="2D85FF62" w14:textId="7699B2D1" w:rsidR="00F43C31" w:rsidRPr="008B11D6" w:rsidRDefault="00F43C31" w:rsidP="00BF78BA">
            <w:pPr>
              <w:autoSpaceDE w:val="0"/>
              <w:autoSpaceDN w:val="0"/>
              <w:adjustRightInd w:val="0"/>
              <w:spacing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1A2C8E">
              <w:rPr>
                <w:rFonts w:ascii="Century Gothic" w:hAnsi="Century Gothic"/>
                <w:b/>
                <w:bCs/>
                <w:sz w:val="20"/>
                <w:szCs w:val="20"/>
              </w:rPr>
              <w:t>QUOTA DI COFINANZIAMENTO DELLA RETE DI PARTENARIATO</w:t>
            </w:r>
          </w:p>
        </w:tc>
        <w:tc>
          <w:tcPr>
            <w:tcW w:w="6914" w:type="dxa"/>
            <w:gridSpan w:val="6"/>
            <w:shd w:val="clear" w:color="auto" w:fill="auto"/>
          </w:tcPr>
          <w:p w14:paraId="08A31ECF" w14:textId="77777777" w:rsidR="00F43C31" w:rsidRDefault="00F43C31" w:rsidP="007716A0">
            <w:pPr>
              <w:autoSpaceDE w:val="0"/>
              <w:autoSpaceDN w:val="0"/>
              <w:adjustRightInd w:val="0"/>
              <w:ind w:left="-81"/>
              <w:jc w:val="both"/>
              <w:rPr>
                <w:rFonts w:ascii="Century Gothic" w:eastAsia="MS Gothic" w:hAnsi="Century Gothic" w:cs="Arial"/>
                <w:sz w:val="20"/>
                <w:szCs w:val="20"/>
              </w:rPr>
            </w:pPr>
            <w:r>
              <w:rPr>
                <w:rFonts w:ascii="Century Gothic" w:eastAsia="MS Gothic" w:hAnsi="Century Gothic" w:cs="Arial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Century Gothic" w:eastAsia="MS Gothic" w:hAnsi="Century Gothic" w:cs="Arial"/>
                <w:sz w:val="20"/>
                <w:szCs w:val="20"/>
              </w:rPr>
              <w:t>Ente</w:t>
            </w:r>
            <w:proofErr w:type="spellEnd"/>
            <w:r>
              <w:rPr>
                <w:rFonts w:ascii="Century Gothic" w:eastAsia="MS Gothic" w:hAnsi="Century Gothic" w:cs="Arial"/>
                <w:sz w:val="20"/>
                <w:szCs w:val="20"/>
              </w:rPr>
              <w:t>…………..</w:t>
            </w:r>
            <w:r w:rsidRPr="001A2C8E">
              <w:rPr>
                <w:rFonts w:ascii="Century Gothic" w:eastAsia="MS Gothic" w:hAnsi="Century Gothic" w:cs="Arial"/>
                <w:sz w:val="20"/>
                <w:szCs w:val="20"/>
              </w:rPr>
              <w:t xml:space="preserve">euro ………….. </w:t>
            </w:r>
            <w:proofErr w:type="spellStart"/>
            <w:r w:rsidRPr="001A2C8E">
              <w:rPr>
                <w:rFonts w:ascii="Century Gothic" w:eastAsia="MS Gothic" w:hAnsi="Century Gothic" w:cs="Arial"/>
                <w:sz w:val="20"/>
                <w:szCs w:val="20"/>
              </w:rPr>
              <w:t>pari</w:t>
            </w:r>
            <w:proofErr w:type="spellEnd"/>
            <w:r w:rsidRPr="001A2C8E">
              <w:rPr>
                <w:rFonts w:ascii="Century Gothic" w:eastAsia="MS Gothic" w:hAnsi="Century Gothic" w:cs="Arial"/>
                <w:sz w:val="20"/>
                <w:szCs w:val="20"/>
              </w:rPr>
              <w:t xml:space="preserve"> al ….. % </w:t>
            </w:r>
            <w:proofErr w:type="spellStart"/>
            <w:r w:rsidRPr="001A2C8E">
              <w:rPr>
                <w:rFonts w:ascii="Century Gothic" w:eastAsia="MS Gothic" w:hAnsi="Century Gothic" w:cs="Arial"/>
                <w:sz w:val="20"/>
                <w:szCs w:val="20"/>
              </w:rPr>
              <w:t>dell’importo</w:t>
            </w:r>
            <w:proofErr w:type="spellEnd"/>
            <w:r w:rsidRPr="001A2C8E">
              <w:rPr>
                <w:rFonts w:ascii="Century Gothic" w:eastAsia="MS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1A2C8E">
              <w:rPr>
                <w:rFonts w:ascii="Century Gothic" w:eastAsia="MS Gothic" w:hAnsi="Century Gothic" w:cs="Arial"/>
                <w:sz w:val="20"/>
                <w:szCs w:val="20"/>
              </w:rPr>
              <w:t>complessivo</w:t>
            </w:r>
            <w:proofErr w:type="spellEnd"/>
            <w:r>
              <w:rPr>
                <w:rFonts w:ascii="Century Gothic" w:eastAsia="MS Gothic" w:hAnsi="Century Gothic" w:cs="Arial"/>
                <w:sz w:val="20"/>
                <w:szCs w:val="20"/>
              </w:rPr>
              <w:t xml:space="preserve"> </w:t>
            </w:r>
          </w:p>
          <w:p w14:paraId="0D019680" w14:textId="77777777" w:rsidR="00F43C31" w:rsidRPr="00BF78BA" w:rsidRDefault="00F43C31" w:rsidP="007716A0">
            <w:pPr>
              <w:autoSpaceDE w:val="0"/>
              <w:autoSpaceDN w:val="0"/>
              <w:adjustRightInd w:val="0"/>
              <w:ind w:left="61"/>
              <w:jc w:val="both"/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</w:pPr>
            <w:r w:rsidRPr="00BF78BA"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  <w:t>(</w:t>
            </w:r>
            <w:proofErr w:type="spellStart"/>
            <w:r w:rsidRPr="00BF78BA"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  <w:t>nel</w:t>
            </w:r>
            <w:proofErr w:type="spellEnd"/>
            <w:r w:rsidRPr="00BF78BA"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F78BA"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  <w:t>caso</w:t>
            </w:r>
            <w:proofErr w:type="spellEnd"/>
            <w:r w:rsidRPr="00BF78BA"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  <w:t xml:space="preserve"> di </w:t>
            </w:r>
            <w:proofErr w:type="spellStart"/>
            <w:r w:rsidRPr="00BF78BA"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  <w:t>cofinanziamento</w:t>
            </w:r>
            <w:proofErr w:type="spellEnd"/>
            <w:r w:rsidRPr="00BF78BA"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  <w:t xml:space="preserve"> da </w:t>
            </w:r>
            <w:proofErr w:type="spellStart"/>
            <w:r w:rsidRPr="00BF78BA"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  <w:t>parte</w:t>
            </w:r>
            <w:proofErr w:type="spellEnd"/>
            <w:r w:rsidRPr="00BF78BA"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  <w:t xml:space="preserve"> di </w:t>
            </w:r>
            <w:proofErr w:type="spellStart"/>
            <w:r w:rsidRPr="00BF78BA"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  <w:t>più</w:t>
            </w:r>
            <w:proofErr w:type="spellEnd"/>
            <w:r w:rsidRPr="00BF78BA"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F78BA"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  <w:t>Enti</w:t>
            </w:r>
            <w:proofErr w:type="spellEnd"/>
            <w:r w:rsidRPr="00BF78BA"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F78BA"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  <w:t>specificare</w:t>
            </w:r>
            <w:proofErr w:type="spellEnd"/>
            <w:r w:rsidRPr="00BF78BA"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  <w:t xml:space="preserve"> le </w:t>
            </w:r>
            <w:proofErr w:type="spellStart"/>
            <w:r w:rsidRPr="00BF78BA"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  <w:t>singole</w:t>
            </w:r>
            <w:proofErr w:type="spellEnd"/>
            <w:r w:rsidRPr="00BF78BA"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F78BA"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  <w:t>voci</w:t>
            </w:r>
            <w:proofErr w:type="spellEnd"/>
            <w:r w:rsidRPr="00BF78BA">
              <w:rPr>
                <w:rFonts w:ascii="Century Gothic" w:eastAsia="MS Gothic" w:hAnsi="Century Gothic" w:cs="Arial"/>
                <w:i/>
                <w:iCs/>
                <w:sz w:val="16"/>
                <w:szCs w:val="16"/>
              </w:rPr>
              <w:t xml:space="preserve">) </w:t>
            </w:r>
          </w:p>
        </w:tc>
      </w:tr>
      <w:tr w:rsidR="00F43C31" w:rsidRPr="008B11D6" w14:paraId="0C6FEE8A" w14:textId="77777777" w:rsidTr="00915AC1">
        <w:trPr>
          <w:jc w:val="center"/>
        </w:trPr>
        <w:tc>
          <w:tcPr>
            <w:tcW w:w="9998" w:type="dxa"/>
            <w:gridSpan w:val="7"/>
            <w:shd w:val="clear" w:color="auto" w:fill="auto"/>
            <w:vAlign w:val="center"/>
          </w:tcPr>
          <w:p w14:paraId="7CB6D0A9" w14:textId="77777777" w:rsidR="00F43C31" w:rsidRPr="001A2C8E" w:rsidRDefault="00F43C31" w:rsidP="00BF78BA">
            <w:pPr>
              <w:autoSpaceDE w:val="0"/>
              <w:autoSpaceDN w:val="0"/>
              <w:adjustRightInd w:val="0"/>
              <w:spacing w:after="0"/>
              <w:rPr>
                <w:rFonts w:ascii="Century Gothic" w:eastAsia="MS Gothic" w:hAnsi="Century Gothic" w:cs="Arial"/>
                <w:b/>
                <w:bCs/>
                <w:sz w:val="20"/>
                <w:szCs w:val="20"/>
              </w:rPr>
            </w:pPr>
            <w:r w:rsidRPr="001A2C8E">
              <w:rPr>
                <w:rFonts w:ascii="Century Gothic" w:eastAsia="MS Gothic" w:hAnsi="Century Gothic" w:cs="Arial"/>
                <w:b/>
                <w:bCs/>
                <w:sz w:val="20"/>
                <w:szCs w:val="20"/>
              </w:rPr>
              <w:t xml:space="preserve">QUADRO ECONOMICO </w:t>
            </w:r>
            <w:r>
              <w:rPr>
                <w:rFonts w:ascii="Century Gothic" w:eastAsia="MS Gothic" w:hAnsi="Century Gothic" w:cs="Arial"/>
                <w:b/>
                <w:bCs/>
                <w:sz w:val="20"/>
                <w:szCs w:val="20"/>
              </w:rPr>
              <w:t xml:space="preserve">DELL’INTERVENTO </w:t>
            </w:r>
            <w:r w:rsidRPr="001A2C8E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>(</w:t>
            </w:r>
            <w:proofErr w:type="spellStart"/>
            <w:r w:rsidRPr="001A2C8E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>rif</w:t>
            </w:r>
            <w:proofErr w:type="spellEnd"/>
            <w:r w:rsidRPr="001A2C8E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 xml:space="preserve">. B3 </w:t>
            </w:r>
            <w:proofErr w:type="spellStart"/>
            <w:r w:rsidRPr="001A2C8E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>dell</w:t>
            </w:r>
            <w:r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>’Avviso</w:t>
            </w:r>
            <w:proofErr w:type="spellEnd"/>
            <w:r w:rsidRPr="001A2C8E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>)</w:t>
            </w:r>
          </w:p>
        </w:tc>
      </w:tr>
      <w:tr w:rsidR="00F43C31" w:rsidRPr="008B11D6" w14:paraId="28058D31" w14:textId="77777777" w:rsidTr="00915AC1">
        <w:trPr>
          <w:jc w:val="center"/>
        </w:trPr>
        <w:tc>
          <w:tcPr>
            <w:tcW w:w="9998" w:type="dxa"/>
            <w:gridSpan w:val="7"/>
            <w:shd w:val="clear" w:color="auto" w:fill="auto"/>
            <w:vAlign w:val="center"/>
          </w:tcPr>
          <w:p w14:paraId="3D1EE373" w14:textId="77777777" w:rsidR="00F43C31" w:rsidRDefault="00F43C31" w:rsidP="00915AC1">
            <w:pPr>
              <w:autoSpaceDE w:val="0"/>
              <w:autoSpaceDN w:val="0"/>
              <w:adjustRightInd w:val="0"/>
              <w:ind w:left="33"/>
              <w:rPr>
                <w:rFonts w:ascii="Century Gothic" w:eastAsia="MS Gothic" w:hAnsi="Century Gothic" w:cs="Arial"/>
                <w:sz w:val="20"/>
                <w:szCs w:val="20"/>
              </w:rPr>
            </w:pPr>
          </w:p>
          <w:tbl>
            <w:tblPr>
              <w:tblStyle w:val="Grigliatabella"/>
              <w:tblpPr w:leftFromText="141" w:rightFromText="141" w:vertAnchor="text" w:tblpXSpec="center" w:tblpY="-117"/>
              <w:tblOverlap w:val="never"/>
              <w:tblW w:w="8400" w:type="dxa"/>
              <w:tblLook w:val="04A0" w:firstRow="1" w:lastRow="0" w:firstColumn="1" w:lastColumn="0" w:noHBand="0" w:noVBand="1"/>
            </w:tblPr>
            <w:tblGrid>
              <w:gridCol w:w="614"/>
              <w:gridCol w:w="6370"/>
              <w:gridCol w:w="1416"/>
            </w:tblGrid>
            <w:tr w:rsidR="00F43C31" w:rsidRPr="00FB3052" w14:paraId="70656BA4" w14:textId="77777777" w:rsidTr="007716A0">
              <w:tc>
                <w:tcPr>
                  <w:tcW w:w="614" w:type="dxa"/>
                  <w:shd w:val="clear" w:color="auto" w:fill="DBDBDB" w:themeFill="accent3" w:themeFillTint="66"/>
                  <w:vAlign w:val="center"/>
                </w:tcPr>
                <w:p w14:paraId="650878E9" w14:textId="77777777" w:rsidR="00F43C31" w:rsidRPr="00FB3052" w:rsidRDefault="00F43C31" w:rsidP="00915AC1">
                  <w:pPr>
                    <w:pStyle w:val="Paragrafoelenco"/>
                    <w:ind w:left="0"/>
                    <w:rPr>
                      <w:rFonts w:ascii="Century Gothic" w:hAnsi="Century Gothic"/>
                      <w:b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6370" w:type="dxa"/>
                  <w:shd w:val="clear" w:color="auto" w:fill="DBDBDB" w:themeFill="accent3" w:themeFillTint="66"/>
                  <w:vAlign w:val="center"/>
                </w:tcPr>
                <w:p w14:paraId="11135D16" w14:textId="77777777" w:rsidR="00F43C31" w:rsidRPr="00FB3052" w:rsidRDefault="00F43C31" w:rsidP="00915AC1">
                  <w:pPr>
                    <w:pStyle w:val="Paragrafoelenco"/>
                    <w:ind w:left="0"/>
                    <w:rPr>
                      <w:rFonts w:ascii="Century Gothic" w:hAnsi="Century Gothic"/>
                      <w:b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FB3052">
                    <w:rPr>
                      <w:rFonts w:ascii="Century Gothic" w:hAnsi="Century Gothic"/>
                      <w:b/>
                      <w:i/>
                      <w:iCs/>
                      <w:sz w:val="20"/>
                      <w:szCs w:val="20"/>
                    </w:rPr>
                    <w:t>Voci</w:t>
                  </w:r>
                  <w:proofErr w:type="spellEnd"/>
                  <w:r w:rsidRPr="00FB3052">
                    <w:rPr>
                      <w:rFonts w:ascii="Century Gothic" w:hAnsi="Century Gothic"/>
                      <w:b/>
                      <w:i/>
                      <w:iCs/>
                      <w:sz w:val="20"/>
                      <w:szCs w:val="20"/>
                    </w:rPr>
                    <w:t xml:space="preserve"> di </w:t>
                  </w:r>
                  <w:proofErr w:type="spellStart"/>
                  <w:r w:rsidRPr="00FB3052">
                    <w:rPr>
                      <w:rFonts w:ascii="Century Gothic" w:hAnsi="Century Gothic"/>
                      <w:b/>
                      <w:i/>
                      <w:iCs/>
                      <w:sz w:val="20"/>
                      <w:szCs w:val="20"/>
                    </w:rPr>
                    <w:t>spesa</w:t>
                  </w:r>
                  <w:proofErr w:type="spellEnd"/>
                </w:p>
              </w:tc>
              <w:tc>
                <w:tcPr>
                  <w:tcW w:w="1416" w:type="dxa"/>
                  <w:shd w:val="clear" w:color="auto" w:fill="DBDBDB" w:themeFill="accent3" w:themeFillTint="66"/>
                  <w:vAlign w:val="center"/>
                </w:tcPr>
                <w:p w14:paraId="2EE6D1AF" w14:textId="77777777" w:rsidR="00F43C31" w:rsidRPr="00FB3052" w:rsidRDefault="00F43C31" w:rsidP="00915AC1">
                  <w:pPr>
                    <w:pStyle w:val="Paragrafoelenco"/>
                    <w:ind w:left="0"/>
                    <w:rPr>
                      <w:rFonts w:ascii="Century Gothic" w:hAnsi="Century Gothic"/>
                      <w:b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FB3052">
                    <w:rPr>
                      <w:rFonts w:ascii="Century Gothic" w:hAnsi="Century Gothic"/>
                      <w:b/>
                      <w:i/>
                      <w:iCs/>
                      <w:sz w:val="20"/>
                      <w:szCs w:val="20"/>
                    </w:rPr>
                    <w:t>Importo</w:t>
                  </w:r>
                  <w:proofErr w:type="spellEnd"/>
                </w:p>
                <w:p w14:paraId="6807055B" w14:textId="016DEF2C" w:rsidR="00F43C31" w:rsidRPr="00FB3052" w:rsidRDefault="00F43C31" w:rsidP="00915AC1">
                  <w:pPr>
                    <w:pStyle w:val="Paragrafoelenco"/>
                    <w:ind w:left="0"/>
                    <w:rPr>
                      <w:rFonts w:ascii="Century Gothic" w:hAnsi="Century Gothic"/>
                      <w:b/>
                      <w:i/>
                      <w:iCs/>
                      <w:sz w:val="20"/>
                      <w:szCs w:val="20"/>
                    </w:rPr>
                  </w:pPr>
                  <w:r w:rsidRPr="00FB3052">
                    <w:rPr>
                      <w:rFonts w:ascii="Century Gothic" w:hAnsi="Century Gothic"/>
                      <w:b/>
                      <w:i/>
                      <w:iCs/>
                      <w:sz w:val="20"/>
                      <w:szCs w:val="20"/>
                    </w:rPr>
                    <w:t>(€)</w:t>
                  </w:r>
                </w:p>
              </w:tc>
            </w:tr>
            <w:tr w:rsidR="00F43C31" w:rsidRPr="00FB3052" w14:paraId="1AD7B8CD" w14:textId="77777777" w:rsidTr="007716A0">
              <w:tc>
                <w:tcPr>
                  <w:tcW w:w="614" w:type="dxa"/>
                </w:tcPr>
                <w:p w14:paraId="7DDF6EE1" w14:textId="77777777" w:rsidR="00F43C31" w:rsidRPr="00FB3052" w:rsidRDefault="00F43C31" w:rsidP="00722B4A">
                  <w:pPr>
                    <w:pStyle w:val="Paragrafoelenco"/>
                    <w:spacing w:after="0"/>
                    <w:ind w:left="0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B3052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a)</w:t>
                  </w:r>
                </w:p>
              </w:tc>
              <w:tc>
                <w:tcPr>
                  <w:tcW w:w="6370" w:type="dxa"/>
                </w:tcPr>
                <w:p w14:paraId="7FADBB20" w14:textId="77777777" w:rsidR="00F43C31" w:rsidRPr="00FB3052" w:rsidRDefault="00F43C31" w:rsidP="00722B4A">
                  <w:pPr>
                    <w:pStyle w:val="Paragrafoelenco"/>
                    <w:spacing w:after="0"/>
                    <w:ind w:left="0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B3052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LAVORI E OPERE</w:t>
                  </w:r>
                </w:p>
              </w:tc>
              <w:tc>
                <w:tcPr>
                  <w:tcW w:w="1416" w:type="dxa"/>
                </w:tcPr>
                <w:p w14:paraId="46F0B189" w14:textId="77777777" w:rsidR="00F43C31" w:rsidRPr="00FB3052" w:rsidRDefault="00F43C31" w:rsidP="00722B4A">
                  <w:pPr>
                    <w:pStyle w:val="Paragrafoelenco"/>
                    <w:spacing w:after="0"/>
                    <w:ind w:left="0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</w:p>
              </w:tc>
            </w:tr>
            <w:tr w:rsidR="00F43C31" w:rsidRPr="00FB3052" w14:paraId="189D0A3E" w14:textId="77777777" w:rsidTr="007716A0">
              <w:tc>
                <w:tcPr>
                  <w:tcW w:w="614" w:type="dxa"/>
                </w:tcPr>
                <w:p w14:paraId="60D956C1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a1)</w:t>
                  </w:r>
                </w:p>
              </w:tc>
              <w:tc>
                <w:tcPr>
                  <w:tcW w:w="6370" w:type="dxa"/>
                </w:tcPr>
                <w:p w14:paraId="0CE2127E" w14:textId="717D146B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spese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afferenti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ai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lavori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utili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e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pertinenti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alla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realizzazione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degli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interventi</w:t>
                  </w:r>
                  <w:proofErr w:type="spellEnd"/>
                </w:p>
              </w:tc>
              <w:tc>
                <w:tcPr>
                  <w:tcW w:w="1416" w:type="dxa"/>
                </w:tcPr>
                <w:p w14:paraId="57EC2039" w14:textId="77777777" w:rsidR="00F43C31" w:rsidRPr="00FB3052" w:rsidRDefault="00F43C31" w:rsidP="00722B4A">
                  <w:pPr>
                    <w:pStyle w:val="Paragrafoelenco"/>
                    <w:spacing w:after="0"/>
                    <w:ind w:left="0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</w:p>
              </w:tc>
            </w:tr>
            <w:tr w:rsidR="00F43C31" w:rsidRPr="00FB3052" w14:paraId="5499490A" w14:textId="77777777" w:rsidTr="007716A0">
              <w:tc>
                <w:tcPr>
                  <w:tcW w:w="614" w:type="dxa"/>
                </w:tcPr>
                <w:p w14:paraId="5B9EB6B3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a2)</w:t>
                  </w:r>
                </w:p>
              </w:tc>
              <w:tc>
                <w:tcPr>
                  <w:tcW w:w="6370" w:type="dxa"/>
                </w:tcPr>
                <w:p w14:paraId="72D3EA7C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oneri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per la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sicurezza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, non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soggetti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ribasso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d’asta</w:t>
                  </w:r>
                  <w:proofErr w:type="spellEnd"/>
                </w:p>
              </w:tc>
              <w:tc>
                <w:tcPr>
                  <w:tcW w:w="1416" w:type="dxa"/>
                </w:tcPr>
                <w:p w14:paraId="46D781BF" w14:textId="77777777" w:rsidR="00F43C31" w:rsidRPr="00FB3052" w:rsidRDefault="00F43C31" w:rsidP="00722B4A">
                  <w:pPr>
                    <w:pStyle w:val="Paragrafoelenco"/>
                    <w:spacing w:after="0"/>
                    <w:ind w:left="0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</w:p>
              </w:tc>
            </w:tr>
            <w:tr w:rsidR="00F43C31" w:rsidRPr="00FB3052" w14:paraId="28E0F91C" w14:textId="77777777" w:rsidTr="007716A0">
              <w:tc>
                <w:tcPr>
                  <w:tcW w:w="614" w:type="dxa"/>
                </w:tcPr>
                <w:p w14:paraId="1793D782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370" w:type="dxa"/>
                </w:tcPr>
                <w:p w14:paraId="1DBF45A9" w14:textId="668537DE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proofErr w:type="spellStart"/>
                  <w:r w:rsidRPr="00FB3052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Totale</w:t>
                  </w:r>
                  <w:proofErr w:type="spellEnd"/>
                  <w:r w:rsidRPr="00FB3052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importo</w:t>
                  </w:r>
                  <w:proofErr w:type="spellEnd"/>
                  <w:r w:rsidRPr="00FB3052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 xml:space="preserve"> Lavori</w:t>
                  </w:r>
                </w:p>
              </w:tc>
              <w:tc>
                <w:tcPr>
                  <w:tcW w:w="1416" w:type="dxa"/>
                </w:tcPr>
                <w:p w14:paraId="4DE0170C" w14:textId="77777777" w:rsidR="00F43C31" w:rsidRPr="00FB3052" w:rsidRDefault="00F43C31" w:rsidP="00722B4A">
                  <w:pPr>
                    <w:pStyle w:val="Paragrafoelenco"/>
                    <w:spacing w:after="0"/>
                    <w:ind w:left="0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</w:p>
              </w:tc>
            </w:tr>
            <w:tr w:rsidR="00F43C31" w:rsidRPr="00FB3052" w14:paraId="4386F27C" w14:textId="77777777" w:rsidTr="007716A0">
              <w:tc>
                <w:tcPr>
                  <w:tcW w:w="614" w:type="dxa"/>
                </w:tcPr>
                <w:p w14:paraId="59C1612A" w14:textId="77777777" w:rsidR="00F43C31" w:rsidRPr="00FB3052" w:rsidRDefault="00F43C31" w:rsidP="00722B4A">
                  <w:pPr>
                    <w:pStyle w:val="Paragrafoelenco"/>
                    <w:spacing w:after="0"/>
                    <w:ind w:left="0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B3052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b)</w:t>
                  </w:r>
                </w:p>
              </w:tc>
              <w:tc>
                <w:tcPr>
                  <w:tcW w:w="6370" w:type="dxa"/>
                </w:tcPr>
                <w:p w14:paraId="6AB978B9" w14:textId="77777777" w:rsidR="00F43C31" w:rsidRPr="00FB3052" w:rsidRDefault="00F43C31" w:rsidP="00722B4A">
                  <w:pPr>
                    <w:pStyle w:val="Paragrafoelenco"/>
                    <w:spacing w:after="0"/>
                    <w:ind w:left="0"/>
                    <w:rPr>
                      <w:rFonts w:ascii="Century Gothic" w:hAnsi="Century Gothic"/>
                      <w:bCs/>
                      <w:color w:val="FF0000"/>
                      <w:sz w:val="20"/>
                      <w:szCs w:val="20"/>
                    </w:rPr>
                  </w:pPr>
                  <w:r w:rsidRPr="00FB3052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 xml:space="preserve">SPESE TECNICHE E SOMME A DISPOSIZIONE </w:t>
                  </w:r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 xml:space="preserve">(max 10%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>delle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>spese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 xml:space="preserve"> di cui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>alla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>lettera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 xml:space="preserve"> a)</w:t>
                  </w:r>
                </w:p>
              </w:tc>
              <w:tc>
                <w:tcPr>
                  <w:tcW w:w="1416" w:type="dxa"/>
                </w:tcPr>
                <w:p w14:paraId="685943B2" w14:textId="77777777" w:rsidR="00F43C31" w:rsidRPr="00FB3052" w:rsidRDefault="00F43C31" w:rsidP="00722B4A">
                  <w:pPr>
                    <w:pStyle w:val="Paragrafoelenco"/>
                    <w:spacing w:after="0"/>
                    <w:ind w:left="0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</w:p>
              </w:tc>
            </w:tr>
            <w:tr w:rsidR="00F43C31" w:rsidRPr="00FB3052" w14:paraId="4D199B55" w14:textId="77777777" w:rsidTr="007716A0">
              <w:tc>
                <w:tcPr>
                  <w:tcW w:w="614" w:type="dxa"/>
                </w:tcPr>
                <w:p w14:paraId="2B114B53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b1)</w:t>
                  </w:r>
                </w:p>
              </w:tc>
              <w:tc>
                <w:tcPr>
                  <w:tcW w:w="6370" w:type="dxa"/>
                </w:tcPr>
                <w:p w14:paraId="5183858B" w14:textId="1FBD33B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spese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tecniche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comprese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quelle di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progettazione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e di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acquisizione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servizi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professionali</w:t>
                  </w:r>
                  <w:proofErr w:type="spellEnd"/>
                </w:p>
              </w:tc>
              <w:tc>
                <w:tcPr>
                  <w:tcW w:w="1416" w:type="dxa"/>
                </w:tcPr>
                <w:p w14:paraId="3DA70FE5" w14:textId="77777777" w:rsidR="00F43C31" w:rsidRPr="00FB3052" w:rsidRDefault="00F43C31" w:rsidP="00722B4A">
                  <w:pPr>
                    <w:pStyle w:val="Paragrafoelenco"/>
                    <w:spacing w:after="0"/>
                    <w:ind w:left="0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</w:p>
              </w:tc>
            </w:tr>
            <w:tr w:rsidR="00F43C31" w:rsidRPr="00FB3052" w14:paraId="773541F1" w14:textId="77777777" w:rsidTr="007716A0">
              <w:tc>
                <w:tcPr>
                  <w:tcW w:w="614" w:type="dxa"/>
                </w:tcPr>
                <w:p w14:paraId="6A68EF3B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b2)</w:t>
                  </w:r>
                </w:p>
              </w:tc>
              <w:tc>
                <w:tcPr>
                  <w:tcW w:w="6370" w:type="dxa"/>
                </w:tcPr>
                <w:p w14:paraId="56AEA517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Spese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per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allacciamento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ai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servizi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di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pubblica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utilità</w:t>
                  </w:r>
                  <w:proofErr w:type="spellEnd"/>
                </w:p>
              </w:tc>
              <w:tc>
                <w:tcPr>
                  <w:tcW w:w="1416" w:type="dxa"/>
                </w:tcPr>
                <w:p w14:paraId="05004A76" w14:textId="77777777" w:rsidR="00F43C31" w:rsidRPr="00FB3052" w:rsidRDefault="00F43C31" w:rsidP="00722B4A">
                  <w:pPr>
                    <w:pStyle w:val="Paragrafoelenco"/>
                    <w:spacing w:after="0"/>
                    <w:ind w:left="0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</w:p>
              </w:tc>
            </w:tr>
            <w:tr w:rsidR="00F43C31" w:rsidRPr="00FB3052" w14:paraId="1D7D1DE0" w14:textId="77777777" w:rsidTr="007716A0">
              <w:tc>
                <w:tcPr>
                  <w:tcW w:w="614" w:type="dxa"/>
                </w:tcPr>
                <w:p w14:paraId="512FB9C7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b3)</w:t>
                  </w:r>
                </w:p>
              </w:tc>
              <w:tc>
                <w:tcPr>
                  <w:tcW w:w="6370" w:type="dxa"/>
                </w:tcPr>
                <w:p w14:paraId="2EF6F19E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Spese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di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acquisizione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aree</w:t>
                  </w:r>
                  <w:proofErr w:type="spellEnd"/>
                </w:p>
                <w:p w14:paraId="52A00A92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6" w:type="dxa"/>
                </w:tcPr>
                <w:p w14:paraId="60C26A83" w14:textId="77777777" w:rsidR="00F43C31" w:rsidRPr="00FB3052" w:rsidRDefault="00F43C31" w:rsidP="00722B4A">
                  <w:pPr>
                    <w:pStyle w:val="Paragrafoelenco"/>
                    <w:spacing w:after="0"/>
                    <w:ind w:left="0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</w:p>
              </w:tc>
            </w:tr>
            <w:tr w:rsidR="00F43C31" w:rsidRPr="00FB3052" w14:paraId="17EA8655" w14:textId="77777777" w:rsidTr="007716A0">
              <w:tc>
                <w:tcPr>
                  <w:tcW w:w="614" w:type="dxa"/>
                </w:tcPr>
                <w:p w14:paraId="63EFDEA2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b4)</w:t>
                  </w:r>
                </w:p>
              </w:tc>
              <w:tc>
                <w:tcPr>
                  <w:tcW w:w="6370" w:type="dxa"/>
                </w:tcPr>
                <w:p w14:paraId="043CD8E7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Spese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per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pubblicizzazione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atti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di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gara</w:t>
                  </w:r>
                  <w:proofErr w:type="spellEnd"/>
                </w:p>
                <w:p w14:paraId="2D59C68C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6" w:type="dxa"/>
                </w:tcPr>
                <w:p w14:paraId="6822BE47" w14:textId="77777777" w:rsidR="00F43C31" w:rsidRPr="00FB3052" w:rsidRDefault="00F43C31" w:rsidP="00722B4A">
                  <w:pPr>
                    <w:pStyle w:val="Paragrafoelenco"/>
                    <w:spacing w:after="0"/>
                    <w:ind w:left="0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</w:p>
              </w:tc>
            </w:tr>
            <w:tr w:rsidR="00F43C31" w:rsidRPr="00FB3052" w14:paraId="659E3D3D" w14:textId="77777777" w:rsidTr="007716A0">
              <w:tc>
                <w:tcPr>
                  <w:tcW w:w="614" w:type="dxa"/>
                </w:tcPr>
                <w:p w14:paraId="1B302ADF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b5)</w:t>
                  </w:r>
                </w:p>
              </w:tc>
              <w:tc>
                <w:tcPr>
                  <w:tcW w:w="6370" w:type="dxa"/>
                </w:tcPr>
                <w:p w14:paraId="21E96523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Spese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per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pubblicizzazione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del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contributo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assegnato</w:t>
                  </w:r>
                  <w:proofErr w:type="spellEnd"/>
                </w:p>
              </w:tc>
              <w:tc>
                <w:tcPr>
                  <w:tcW w:w="1416" w:type="dxa"/>
                </w:tcPr>
                <w:p w14:paraId="11D9A511" w14:textId="77777777" w:rsidR="00F43C31" w:rsidRPr="00FB3052" w:rsidRDefault="00F43C31" w:rsidP="00722B4A">
                  <w:pPr>
                    <w:pStyle w:val="Paragrafoelenco"/>
                    <w:spacing w:after="0"/>
                    <w:ind w:left="0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</w:p>
              </w:tc>
            </w:tr>
            <w:tr w:rsidR="00F43C31" w:rsidRPr="00FB3052" w14:paraId="7E9F9CB8" w14:textId="77777777" w:rsidTr="007716A0">
              <w:tc>
                <w:tcPr>
                  <w:tcW w:w="614" w:type="dxa"/>
                </w:tcPr>
                <w:p w14:paraId="02A0329E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b6)</w:t>
                  </w:r>
                </w:p>
              </w:tc>
              <w:tc>
                <w:tcPr>
                  <w:tcW w:w="6370" w:type="dxa"/>
                </w:tcPr>
                <w:p w14:paraId="56C288A0" w14:textId="3875B4D2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Imprevisti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,</w:t>
                  </w:r>
                </w:p>
                <w:p w14:paraId="000048EF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per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fattispecie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di cui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all’art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. 106 comma 1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lettera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c) del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D.Lgs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. 18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aprile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2016, n. 50 e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s.m.i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.</w:t>
                  </w:r>
                </w:p>
                <w:p w14:paraId="25FAA509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</w:pPr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 xml:space="preserve">(quota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>ammissibile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 xml:space="preserve">: max 5%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>dell'importo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>totale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 xml:space="preserve"> di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>lavori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 xml:space="preserve"> e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>oneri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>lettera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 xml:space="preserve"> a))</w:t>
                  </w:r>
                </w:p>
              </w:tc>
              <w:tc>
                <w:tcPr>
                  <w:tcW w:w="1416" w:type="dxa"/>
                </w:tcPr>
                <w:p w14:paraId="1B9A0431" w14:textId="77777777" w:rsidR="00F43C31" w:rsidRPr="00FB3052" w:rsidRDefault="00F43C31" w:rsidP="00722B4A">
                  <w:pPr>
                    <w:pStyle w:val="Paragrafoelenco"/>
                    <w:spacing w:after="0"/>
                    <w:ind w:left="0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</w:p>
              </w:tc>
            </w:tr>
            <w:tr w:rsidR="00F43C31" w:rsidRPr="00FB3052" w14:paraId="7C51D291" w14:textId="77777777" w:rsidTr="007716A0">
              <w:tc>
                <w:tcPr>
                  <w:tcW w:w="614" w:type="dxa"/>
                </w:tcPr>
                <w:p w14:paraId="4C4C45A4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b7)</w:t>
                  </w:r>
                </w:p>
              </w:tc>
              <w:tc>
                <w:tcPr>
                  <w:tcW w:w="6370" w:type="dxa"/>
                </w:tcPr>
                <w:p w14:paraId="251875BA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Altre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spese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tecniche</w:t>
                  </w:r>
                  <w:proofErr w:type="spellEnd"/>
                </w:p>
              </w:tc>
              <w:tc>
                <w:tcPr>
                  <w:tcW w:w="1416" w:type="dxa"/>
                </w:tcPr>
                <w:p w14:paraId="36692F8C" w14:textId="77777777" w:rsidR="00F43C31" w:rsidRPr="00FB3052" w:rsidRDefault="00F43C31" w:rsidP="00722B4A">
                  <w:pPr>
                    <w:pStyle w:val="Paragrafoelenco"/>
                    <w:spacing w:after="0"/>
                    <w:ind w:left="0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</w:p>
              </w:tc>
            </w:tr>
            <w:tr w:rsidR="00F43C31" w:rsidRPr="00FB3052" w14:paraId="5E1E3EC7" w14:textId="77777777" w:rsidTr="007716A0">
              <w:tc>
                <w:tcPr>
                  <w:tcW w:w="614" w:type="dxa"/>
                </w:tcPr>
                <w:p w14:paraId="6A07F42B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370" w:type="dxa"/>
                </w:tcPr>
                <w:p w14:paraId="4E2EFA40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proofErr w:type="spellStart"/>
                  <w:r w:rsidRPr="00FB3052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Totale</w:t>
                  </w:r>
                  <w:proofErr w:type="spellEnd"/>
                  <w:r w:rsidRPr="00FB3052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importo</w:t>
                  </w:r>
                  <w:proofErr w:type="spellEnd"/>
                  <w:r w:rsidRPr="00FB3052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somme</w:t>
                  </w:r>
                  <w:proofErr w:type="spellEnd"/>
                  <w:r w:rsidRPr="00FB3052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FB3052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disposizione</w:t>
                  </w:r>
                  <w:proofErr w:type="spellEnd"/>
                </w:p>
              </w:tc>
              <w:tc>
                <w:tcPr>
                  <w:tcW w:w="1416" w:type="dxa"/>
                </w:tcPr>
                <w:p w14:paraId="7B4340EA" w14:textId="77777777" w:rsidR="00F43C31" w:rsidRPr="00FB3052" w:rsidRDefault="00F43C31" w:rsidP="00722B4A">
                  <w:pPr>
                    <w:pStyle w:val="Paragrafoelenco"/>
                    <w:spacing w:after="0"/>
                    <w:ind w:left="0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</w:p>
              </w:tc>
            </w:tr>
            <w:tr w:rsidR="00F43C31" w:rsidRPr="00FB3052" w14:paraId="3A48736E" w14:textId="77777777" w:rsidTr="007716A0">
              <w:tc>
                <w:tcPr>
                  <w:tcW w:w="614" w:type="dxa"/>
                </w:tcPr>
                <w:p w14:paraId="495B362E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</w:pPr>
                  <w:r w:rsidRPr="00FB3052"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  <w:t>c)</w:t>
                  </w:r>
                </w:p>
              </w:tc>
              <w:tc>
                <w:tcPr>
                  <w:tcW w:w="6370" w:type="dxa"/>
                </w:tcPr>
                <w:p w14:paraId="4B3A4D0A" w14:textId="16A69EC1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FB3052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SPESE AFFERENTI ALL’ACQUISTO DI DOTAZIONI</w:t>
                  </w:r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quali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computer,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apparati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di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telefonia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arredi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attrezzature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sportive) a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condizione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che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queste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siano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strettamente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connesse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agli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investimenti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oggetto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dell’intervento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ed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abbiano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una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rilevanza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economica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marginale</w:t>
                  </w:r>
                  <w:proofErr w:type="spellEnd"/>
                </w:p>
                <w:p w14:paraId="16AA59AB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</w:p>
                <w:p w14:paraId="203EB137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</w:pPr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>(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>importo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 xml:space="preserve"> non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>superiore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 xml:space="preserve"> al 10% del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>costo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>complessivo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>dell’intervento</w:t>
                  </w:r>
                  <w:proofErr w:type="spellEnd"/>
                  <w:r w:rsidRPr="00FB3052">
                    <w:rPr>
                      <w:rFonts w:ascii="Century Gothic" w:hAnsi="Century Gothic"/>
                      <w:bCs/>
                      <w:i/>
                      <w:i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416" w:type="dxa"/>
                </w:tcPr>
                <w:p w14:paraId="20215862" w14:textId="77777777" w:rsidR="00F43C31" w:rsidRPr="00FB3052" w:rsidRDefault="00F43C31" w:rsidP="00722B4A">
                  <w:pPr>
                    <w:pStyle w:val="Paragrafoelenco"/>
                    <w:spacing w:after="0"/>
                    <w:ind w:left="0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</w:p>
              </w:tc>
            </w:tr>
            <w:tr w:rsidR="00F43C31" w:rsidRPr="00FB3052" w14:paraId="08BD20F4" w14:textId="77777777" w:rsidTr="007716A0">
              <w:tc>
                <w:tcPr>
                  <w:tcW w:w="614" w:type="dxa"/>
                </w:tcPr>
                <w:p w14:paraId="088115E9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70" w:type="dxa"/>
                </w:tcPr>
                <w:p w14:paraId="5B32420B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FB3052"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  <w:t>Totale</w:t>
                  </w:r>
                  <w:proofErr w:type="spellEnd"/>
                  <w:r w:rsidRPr="00FB3052"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  <w:t>spese</w:t>
                  </w:r>
                  <w:proofErr w:type="spellEnd"/>
                  <w:r w:rsidRPr="00FB3052"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  <w:t xml:space="preserve"> per </w:t>
                  </w:r>
                  <w:proofErr w:type="spellStart"/>
                  <w:r w:rsidRPr="00FB3052"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  <w:t>acquisto</w:t>
                  </w:r>
                  <w:proofErr w:type="spellEnd"/>
                  <w:r w:rsidRPr="00FB3052"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  <w:t>dotazioni</w:t>
                  </w:r>
                  <w:proofErr w:type="spellEnd"/>
                </w:p>
              </w:tc>
              <w:tc>
                <w:tcPr>
                  <w:tcW w:w="1416" w:type="dxa"/>
                </w:tcPr>
                <w:p w14:paraId="321C74E4" w14:textId="77777777" w:rsidR="00F43C31" w:rsidRPr="00FB3052" w:rsidRDefault="00F43C31" w:rsidP="00722B4A">
                  <w:pPr>
                    <w:pStyle w:val="Paragrafoelenco"/>
                    <w:spacing w:after="0"/>
                    <w:ind w:left="0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</w:p>
              </w:tc>
            </w:tr>
            <w:tr w:rsidR="00F43C31" w:rsidRPr="00FB3052" w14:paraId="2648A84C" w14:textId="77777777" w:rsidTr="007716A0">
              <w:tc>
                <w:tcPr>
                  <w:tcW w:w="614" w:type="dxa"/>
                </w:tcPr>
                <w:p w14:paraId="5AA5E71D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</w:pPr>
                  <w:r w:rsidRPr="00FB3052"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  <w:t>d)</w:t>
                  </w:r>
                </w:p>
              </w:tc>
              <w:tc>
                <w:tcPr>
                  <w:tcW w:w="6370" w:type="dxa"/>
                </w:tcPr>
                <w:p w14:paraId="29A01F66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</w:pPr>
                  <w:r w:rsidRPr="00FB3052"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  <w:t>IVA</w:t>
                  </w:r>
                </w:p>
              </w:tc>
              <w:tc>
                <w:tcPr>
                  <w:tcW w:w="1416" w:type="dxa"/>
                </w:tcPr>
                <w:p w14:paraId="7EE15A0D" w14:textId="77777777" w:rsidR="00F43C31" w:rsidRPr="00FB3052" w:rsidRDefault="00F43C31" w:rsidP="00722B4A">
                  <w:pPr>
                    <w:pStyle w:val="Paragrafoelenco"/>
                    <w:spacing w:after="0"/>
                    <w:ind w:left="0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</w:p>
              </w:tc>
            </w:tr>
            <w:tr w:rsidR="00F43C31" w:rsidRPr="00FB3052" w14:paraId="12642ACB" w14:textId="77777777" w:rsidTr="007716A0">
              <w:tc>
                <w:tcPr>
                  <w:tcW w:w="614" w:type="dxa"/>
                </w:tcPr>
                <w:p w14:paraId="4C6D43F3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B3052">
                    <w:rPr>
                      <w:rFonts w:ascii="Century Gothic" w:hAnsi="Century Gothic"/>
                      <w:sz w:val="20"/>
                      <w:szCs w:val="20"/>
                    </w:rPr>
                    <w:t>d1)</w:t>
                  </w:r>
                </w:p>
              </w:tc>
              <w:tc>
                <w:tcPr>
                  <w:tcW w:w="6370" w:type="dxa"/>
                </w:tcPr>
                <w:p w14:paraId="16D4A10A" w14:textId="11250A03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B3052">
                    <w:rPr>
                      <w:rFonts w:ascii="Century Gothic" w:hAnsi="Century Gothic"/>
                      <w:sz w:val="20"/>
                      <w:szCs w:val="20"/>
                    </w:rPr>
                    <w:t xml:space="preserve">IVA sui </w:t>
                  </w:r>
                  <w:proofErr w:type="spellStart"/>
                  <w:r w:rsidRPr="00FB3052">
                    <w:rPr>
                      <w:rFonts w:ascii="Century Gothic" w:hAnsi="Century Gothic"/>
                      <w:sz w:val="20"/>
                      <w:szCs w:val="20"/>
                    </w:rPr>
                    <w:t>lavori</w:t>
                  </w:r>
                  <w:proofErr w:type="spellEnd"/>
                </w:p>
              </w:tc>
              <w:tc>
                <w:tcPr>
                  <w:tcW w:w="1416" w:type="dxa"/>
                </w:tcPr>
                <w:p w14:paraId="7632B55A" w14:textId="77777777" w:rsidR="00F43C31" w:rsidRPr="00FB3052" w:rsidRDefault="00F43C31" w:rsidP="00722B4A">
                  <w:pPr>
                    <w:pStyle w:val="Paragrafoelenco"/>
                    <w:spacing w:after="0"/>
                    <w:ind w:left="0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</w:p>
              </w:tc>
            </w:tr>
            <w:tr w:rsidR="00F43C31" w:rsidRPr="00FB3052" w14:paraId="1E9BDA61" w14:textId="77777777" w:rsidTr="007716A0">
              <w:tc>
                <w:tcPr>
                  <w:tcW w:w="614" w:type="dxa"/>
                </w:tcPr>
                <w:p w14:paraId="27CA7335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B3052">
                    <w:rPr>
                      <w:rFonts w:ascii="Century Gothic" w:hAnsi="Century Gothic"/>
                      <w:sz w:val="20"/>
                      <w:szCs w:val="20"/>
                    </w:rPr>
                    <w:t>d2)</w:t>
                  </w:r>
                </w:p>
              </w:tc>
              <w:tc>
                <w:tcPr>
                  <w:tcW w:w="6370" w:type="dxa"/>
                </w:tcPr>
                <w:p w14:paraId="1CB27A58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B3052">
                    <w:rPr>
                      <w:rFonts w:ascii="Century Gothic" w:hAnsi="Century Gothic"/>
                      <w:sz w:val="20"/>
                      <w:szCs w:val="20"/>
                    </w:rPr>
                    <w:t xml:space="preserve">IVA </w:t>
                  </w:r>
                  <w:proofErr w:type="spellStart"/>
                  <w:r w:rsidRPr="00FB3052">
                    <w:rPr>
                      <w:rFonts w:ascii="Century Gothic" w:hAnsi="Century Gothic"/>
                      <w:sz w:val="20"/>
                      <w:szCs w:val="20"/>
                    </w:rPr>
                    <w:t>sulle</w:t>
                  </w:r>
                  <w:proofErr w:type="spellEnd"/>
                  <w:r w:rsidRPr="00FB3052">
                    <w:rPr>
                      <w:rFonts w:ascii="Century Gothic" w:hAnsi="Century Gothic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sz w:val="20"/>
                      <w:szCs w:val="20"/>
                    </w:rPr>
                    <w:t>spese</w:t>
                  </w:r>
                  <w:proofErr w:type="spellEnd"/>
                  <w:r w:rsidRPr="00FB3052">
                    <w:rPr>
                      <w:rFonts w:ascii="Century Gothic" w:hAnsi="Century Gothic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sz w:val="20"/>
                      <w:szCs w:val="20"/>
                    </w:rPr>
                    <w:t>tecniche</w:t>
                  </w:r>
                  <w:proofErr w:type="spellEnd"/>
                  <w:r w:rsidRPr="00FB3052">
                    <w:rPr>
                      <w:rFonts w:ascii="Century Gothic" w:hAnsi="Century Gothic"/>
                      <w:sz w:val="20"/>
                      <w:szCs w:val="20"/>
                    </w:rPr>
                    <w:t xml:space="preserve"> e </w:t>
                  </w:r>
                  <w:proofErr w:type="spellStart"/>
                  <w:r w:rsidRPr="00FB3052">
                    <w:rPr>
                      <w:rFonts w:ascii="Century Gothic" w:hAnsi="Century Gothic"/>
                      <w:sz w:val="20"/>
                      <w:szCs w:val="20"/>
                    </w:rPr>
                    <w:t>somme</w:t>
                  </w:r>
                  <w:proofErr w:type="spellEnd"/>
                  <w:r w:rsidRPr="00FB3052">
                    <w:rPr>
                      <w:rFonts w:ascii="Century Gothic" w:hAnsi="Century Gothic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FB3052">
                    <w:rPr>
                      <w:rFonts w:ascii="Century Gothic" w:hAnsi="Century Gothic"/>
                      <w:sz w:val="20"/>
                      <w:szCs w:val="20"/>
                    </w:rPr>
                    <w:t>disposizione</w:t>
                  </w:r>
                  <w:proofErr w:type="spellEnd"/>
                </w:p>
              </w:tc>
              <w:tc>
                <w:tcPr>
                  <w:tcW w:w="1416" w:type="dxa"/>
                </w:tcPr>
                <w:p w14:paraId="060C3D64" w14:textId="77777777" w:rsidR="00F43C31" w:rsidRPr="00FB3052" w:rsidRDefault="00F43C31" w:rsidP="00722B4A">
                  <w:pPr>
                    <w:pStyle w:val="Paragrafoelenco"/>
                    <w:spacing w:after="0"/>
                    <w:ind w:left="0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</w:p>
              </w:tc>
            </w:tr>
            <w:tr w:rsidR="00F43C31" w:rsidRPr="00FB3052" w14:paraId="2DBCDBA1" w14:textId="77777777" w:rsidTr="007716A0">
              <w:tc>
                <w:tcPr>
                  <w:tcW w:w="614" w:type="dxa"/>
                </w:tcPr>
                <w:p w14:paraId="5C1585CA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B3052">
                    <w:rPr>
                      <w:rFonts w:ascii="Century Gothic" w:hAnsi="Century Gothic"/>
                      <w:sz w:val="20"/>
                      <w:szCs w:val="20"/>
                    </w:rPr>
                    <w:t>d3)</w:t>
                  </w:r>
                </w:p>
              </w:tc>
              <w:tc>
                <w:tcPr>
                  <w:tcW w:w="6370" w:type="dxa"/>
                </w:tcPr>
                <w:p w14:paraId="40BA8C52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B3052">
                    <w:rPr>
                      <w:rFonts w:ascii="Century Gothic" w:hAnsi="Century Gothic"/>
                      <w:sz w:val="20"/>
                      <w:szCs w:val="20"/>
                    </w:rPr>
                    <w:t xml:space="preserve">IVA </w:t>
                  </w:r>
                  <w:proofErr w:type="spellStart"/>
                  <w:r w:rsidRPr="00FB3052">
                    <w:rPr>
                      <w:rFonts w:ascii="Century Gothic" w:hAnsi="Century Gothic"/>
                      <w:sz w:val="20"/>
                      <w:szCs w:val="20"/>
                    </w:rPr>
                    <w:t>sulle</w:t>
                  </w:r>
                  <w:proofErr w:type="spellEnd"/>
                  <w:r w:rsidRPr="00FB3052">
                    <w:rPr>
                      <w:rFonts w:ascii="Century Gothic" w:hAnsi="Century Gothic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sz w:val="20"/>
                      <w:szCs w:val="20"/>
                    </w:rPr>
                    <w:t>spese</w:t>
                  </w:r>
                  <w:proofErr w:type="spellEnd"/>
                  <w:r w:rsidRPr="00FB3052">
                    <w:rPr>
                      <w:rFonts w:ascii="Century Gothic" w:hAnsi="Century Gothic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sz w:val="20"/>
                      <w:szCs w:val="20"/>
                    </w:rPr>
                    <w:t>afferenti</w:t>
                  </w:r>
                  <w:proofErr w:type="spellEnd"/>
                  <w:r w:rsidRPr="00FB3052">
                    <w:rPr>
                      <w:rFonts w:ascii="Century Gothic" w:hAnsi="Century Gothic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sz w:val="20"/>
                      <w:szCs w:val="20"/>
                    </w:rPr>
                    <w:t>all’acquisto</w:t>
                  </w:r>
                  <w:proofErr w:type="spellEnd"/>
                  <w:r w:rsidRPr="00FB3052">
                    <w:rPr>
                      <w:rFonts w:ascii="Century Gothic" w:hAnsi="Century Gothic"/>
                      <w:sz w:val="20"/>
                      <w:szCs w:val="20"/>
                    </w:rPr>
                    <w:t xml:space="preserve"> di </w:t>
                  </w:r>
                  <w:proofErr w:type="spellStart"/>
                  <w:r w:rsidRPr="00FB3052">
                    <w:rPr>
                      <w:rFonts w:ascii="Century Gothic" w:hAnsi="Century Gothic"/>
                      <w:sz w:val="20"/>
                      <w:szCs w:val="20"/>
                    </w:rPr>
                    <w:t>dotazioni</w:t>
                  </w:r>
                  <w:proofErr w:type="spellEnd"/>
                </w:p>
              </w:tc>
              <w:tc>
                <w:tcPr>
                  <w:tcW w:w="1416" w:type="dxa"/>
                </w:tcPr>
                <w:p w14:paraId="4FA5FBE2" w14:textId="77777777" w:rsidR="00F43C31" w:rsidRPr="00FB3052" w:rsidRDefault="00F43C31" w:rsidP="00722B4A">
                  <w:pPr>
                    <w:pStyle w:val="Paragrafoelenco"/>
                    <w:spacing w:after="0"/>
                    <w:ind w:left="0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</w:p>
              </w:tc>
            </w:tr>
            <w:tr w:rsidR="00F43C31" w:rsidRPr="00FB3052" w14:paraId="7E38C7BB" w14:textId="77777777" w:rsidTr="007716A0">
              <w:tc>
                <w:tcPr>
                  <w:tcW w:w="614" w:type="dxa"/>
                </w:tcPr>
                <w:p w14:paraId="414270C0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6370" w:type="dxa"/>
                </w:tcPr>
                <w:p w14:paraId="2CEC579C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FB3052"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  <w:t>Totale</w:t>
                  </w:r>
                  <w:proofErr w:type="spellEnd"/>
                  <w:r w:rsidRPr="00FB3052">
                    <w:rPr>
                      <w:rFonts w:ascii="Century Gothic" w:hAnsi="Century Gothic"/>
                      <w:b/>
                      <w:bCs/>
                      <w:sz w:val="20"/>
                      <w:szCs w:val="20"/>
                    </w:rPr>
                    <w:t xml:space="preserve"> IVA</w:t>
                  </w:r>
                </w:p>
              </w:tc>
              <w:tc>
                <w:tcPr>
                  <w:tcW w:w="1416" w:type="dxa"/>
                </w:tcPr>
                <w:p w14:paraId="01E9B7B2" w14:textId="77777777" w:rsidR="00F43C31" w:rsidRPr="00FB3052" w:rsidRDefault="00F43C31" w:rsidP="00722B4A">
                  <w:pPr>
                    <w:pStyle w:val="Paragrafoelenco"/>
                    <w:spacing w:after="0"/>
                    <w:ind w:left="0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</w:p>
              </w:tc>
            </w:tr>
            <w:tr w:rsidR="00F43C31" w:rsidRPr="00FB3052" w14:paraId="6D21CAF3" w14:textId="77777777" w:rsidTr="007716A0">
              <w:tc>
                <w:tcPr>
                  <w:tcW w:w="614" w:type="dxa"/>
                </w:tcPr>
                <w:p w14:paraId="6353473F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370" w:type="dxa"/>
                </w:tcPr>
                <w:p w14:paraId="0CE12577" w14:textId="77777777" w:rsidR="00F43C31" w:rsidRPr="00FB3052" w:rsidRDefault="00F43C31" w:rsidP="00722B4A">
                  <w:pPr>
                    <w:pStyle w:val="Paragrafoelenco"/>
                    <w:spacing w:after="0"/>
                    <w:ind w:left="44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proofErr w:type="spellStart"/>
                  <w:r w:rsidRPr="00FB3052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Totale</w:t>
                  </w:r>
                  <w:proofErr w:type="spellEnd"/>
                  <w:r w:rsidRPr="00FB3052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B3052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intervento</w:t>
                  </w:r>
                  <w:proofErr w:type="spellEnd"/>
                  <w:r w:rsidRPr="00FB3052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 xml:space="preserve"> (a + b + c + d)</w:t>
                  </w:r>
                </w:p>
              </w:tc>
              <w:tc>
                <w:tcPr>
                  <w:tcW w:w="1416" w:type="dxa"/>
                </w:tcPr>
                <w:p w14:paraId="3466F716" w14:textId="77777777" w:rsidR="00F43C31" w:rsidRPr="00FB3052" w:rsidRDefault="00F43C31" w:rsidP="00722B4A">
                  <w:pPr>
                    <w:pStyle w:val="Paragrafoelenco"/>
                    <w:spacing w:after="0"/>
                    <w:ind w:left="0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4473C2D0" w14:textId="77777777" w:rsidR="00F43C31" w:rsidRDefault="00F43C31" w:rsidP="00915AC1">
            <w:pPr>
              <w:autoSpaceDE w:val="0"/>
              <w:autoSpaceDN w:val="0"/>
              <w:adjustRightInd w:val="0"/>
              <w:ind w:left="171" w:firstLine="142"/>
              <w:rPr>
                <w:rFonts w:ascii="Century Gothic" w:eastAsia="MS Gothic" w:hAnsi="Century Gothic" w:cs="Arial"/>
                <w:sz w:val="20"/>
                <w:szCs w:val="20"/>
              </w:rPr>
            </w:pPr>
          </w:p>
        </w:tc>
      </w:tr>
      <w:tr w:rsidR="00F43C31" w:rsidRPr="008B11D6" w14:paraId="1E8FD600" w14:textId="77777777" w:rsidTr="00915AC1">
        <w:trPr>
          <w:jc w:val="center"/>
        </w:trPr>
        <w:tc>
          <w:tcPr>
            <w:tcW w:w="4116" w:type="dxa"/>
            <w:gridSpan w:val="2"/>
            <w:shd w:val="clear" w:color="auto" w:fill="auto"/>
            <w:vAlign w:val="center"/>
          </w:tcPr>
          <w:p w14:paraId="78064C4A" w14:textId="77777777" w:rsidR="00F43C31" w:rsidRPr="00907394" w:rsidRDefault="00F43C31" w:rsidP="00722B4A">
            <w:pPr>
              <w:autoSpaceDE w:val="0"/>
              <w:autoSpaceDN w:val="0"/>
              <w:adjustRightInd w:val="0"/>
              <w:spacing w:after="0"/>
              <w:rPr>
                <w:rFonts w:ascii="Century Gothic" w:eastAsia="MS Gothic" w:hAnsi="Century Gothic" w:cs="Arial"/>
                <w:b/>
                <w:bCs/>
                <w:sz w:val="20"/>
                <w:szCs w:val="20"/>
              </w:rPr>
            </w:pPr>
            <w:r w:rsidRPr="00907394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>DATA PRESUNTA INIZIO LAVORI</w:t>
            </w:r>
          </w:p>
        </w:tc>
        <w:tc>
          <w:tcPr>
            <w:tcW w:w="5882" w:type="dxa"/>
            <w:gridSpan w:val="5"/>
            <w:shd w:val="clear" w:color="auto" w:fill="auto"/>
          </w:tcPr>
          <w:p w14:paraId="24A9BBA1" w14:textId="77777777" w:rsidR="00F43C31" w:rsidRDefault="00F43C31" w:rsidP="007716A0">
            <w:pPr>
              <w:autoSpaceDE w:val="0"/>
              <w:autoSpaceDN w:val="0"/>
              <w:adjustRightInd w:val="0"/>
              <w:ind w:left="171" w:firstLine="142"/>
              <w:jc w:val="both"/>
              <w:rPr>
                <w:rFonts w:ascii="Century Gothic" w:eastAsia="MS Gothic" w:hAnsi="Century Gothic" w:cs="Arial"/>
                <w:sz w:val="20"/>
                <w:szCs w:val="20"/>
              </w:rPr>
            </w:pPr>
          </w:p>
        </w:tc>
      </w:tr>
      <w:tr w:rsidR="00F43C31" w:rsidRPr="008B11D6" w14:paraId="01198B14" w14:textId="77777777" w:rsidTr="00915AC1">
        <w:trPr>
          <w:jc w:val="center"/>
        </w:trPr>
        <w:tc>
          <w:tcPr>
            <w:tcW w:w="4116" w:type="dxa"/>
            <w:gridSpan w:val="2"/>
            <w:shd w:val="clear" w:color="auto" w:fill="auto"/>
            <w:vAlign w:val="center"/>
          </w:tcPr>
          <w:p w14:paraId="0F116E8F" w14:textId="54FDDBE5" w:rsidR="00F43C31" w:rsidRPr="00907394" w:rsidRDefault="00F43C31" w:rsidP="00722B4A">
            <w:pPr>
              <w:autoSpaceDE w:val="0"/>
              <w:autoSpaceDN w:val="0"/>
              <w:adjustRightInd w:val="0"/>
              <w:spacing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07394">
              <w:rPr>
                <w:rFonts w:ascii="Century Gothic" w:hAnsi="Century Gothic"/>
                <w:b/>
                <w:bCs/>
                <w:sz w:val="20"/>
                <w:szCs w:val="20"/>
              </w:rPr>
              <w:t>DATA PRESUNTA FINE LAVORI</w:t>
            </w:r>
          </w:p>
          <w:p w14:paraId="2ACB0C0A" w14:textId="77777777" w:rsidR="00F43C31" w:rsidRPr="001A2C8E" w:rsidRDefault="00F43C31" w:rsidP="00915AC1">
            <w:pPr>
              <w:autoSpaceDE w:val="0"/>
              <w:autoSpaceDN w:val="0"/>
              <w:adjustRightInd w:val="0"/>
              <w:rPr>
                <w:rFonts w:ascii="Century Gothic" w:eastAsia="MS Gothic" w:hAnsi="Century Gothic" w:cs="Arial"/>
                <w:b/>
                <w:bCs/>
                <w:sz w:val="20"/>
                <w:szCs w:val="20"/>
              </w:rPr>
            </w:pPr>
            <w:r w:rsidRPr="001A2C8E">
              <w:rPr>
                <w:rFonts w:ascii="Century Gothic" w:hAnsi="Century Gothic"/>
                <w:i/>
                <w:iCs/>
                <w:sz w:val="20"/>
                <w:szCs w:val="20"/>
              </w:rPr>
              <w:t>(</w:t>
            </w:r>
            <w:proofErr w:type="spellStart"/>
            <w:r w:rsidRPr="001A2C8E">
              <w:rPr>
                <w:rFonts w:ascii="Century Gothic" w:hAnsi="Century Gothic"/>
                <w:i/>
                <w:iCs/>
                <w:sz w:val="20"/>
                <w:szCs w:val="20"/>
              </w:rPr>
              <w:t>si</w:t>
            </w:r>
            <w:proofErr w:type="spellEnd"/>
            <w:r w:rsidRPr="001A2C8E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A2C8E">
              <w:rPr>
                <w:rFonts w:ascii="Century Gothic" w:hAnsi="Century Gothic"/>
                <w:i/>
                <w:iCs/>
                <w:sz w:val="20"/>
                <w:szCs w:val="20"/>
              </w:rPr>
              <w:t>ricorda</w:t>
            </w:r>
            <w:proofErr w:type="spellEnd"/>
            <w:r w:rsidRPr="001A2C8E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A2C8E">
              <w:rPr>
                <w:rFonts w:ascii="Century Gothic" w:hAnsi="Century Gothic"/>
                <w:i/>
                <w:iCs/>
                <w:sz w:val="20"/>
                <w:szCs w:val="20"/>
              </w:rPr>
              <w:t>che</w:t>
            </w:r>
            <w:proofErr w:type="spellEnd"/>
            <w:r w:rsidRPr="001A2C8E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A2C8E">
              <w:rPr>
                <w:rFonts w:ascii="Century Gothic" w:hAnsi="Century Gothic"/>
                <w:i/>
                <w:iCs/>
                <w:sz w:val="20"/>
                <w:szCs w:val="20"/>
              </w:rPr>
              <w:t>gli</w:t>
            </w:r>
            <w:proofErr w:type="spellEnd"/>
            <w:r w:rsidRPr="001A2C8E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A2C8E">
              <w:rPr>
                <w:rFonts w:ascii="Century Gothic" w:hAnsi="Century Gothic"/>
                <w:i/>
                <w:iCs/>
                <w:sz w:val="20"/>
                <w:szCs w:val="20"/>
              </w:rPr>
              <w:t>interventi</w:t>
            </w:r>
            <w:proofErr w:type="spellEnd"/>
            <w:r w:rsidRPr="001A2C8E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A2C8E">
              <w:rPr>
                <w:rFonts w:ascii="Century Gothic" w:hAnsi="Century Gothic"/>
                <w:i/>
                <w:iCs/>
                <w:sz w:val="20"/>
                <w:szCs w:val="20"/>
              </w:rPr>
              <w:t>devono</w:t>
            </w:r>
            <w:proofErr w:type="spellEnd"/>
            <w:r w:rsidRPr="001A2C8E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A2C8E">
              <w:rPr>
                <w:rFonts w:ascii="Century Gothic" w:hAnsi="Century Gothic"/>
                <w:i/>
                <w:iCs/>
                <w:sz w:val="20"/>
                <w:szCs w:val="20"/>
              </w:rPr>
              <w:t>essere</w:t>
            </w:r>
            <w:proofErr w:type="spellEnd"/>
            <w:r w:rsidRPr="001A2C8E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A2C8E">
              <w:rPr>
                <w:rFonts w:ascii="Century Gothic" w:hAnsi="Century Gothic"/>
                <w:i/>
                <w:iCs/>
                <w:sz w:val="20"/>
                <w:szCs w:val="20"/>
              </w:rPr>
              <w:t>realizzati</w:t>
            </w:r>
            <w:proofErr w:type="spellEnd"/>
            <w:r w:rsidRPr="001A2C8E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A2C8E">
              <w:rPr>
                <w:rFonts w:ascii="Century Gothic" w:hAnsi="Century Gothic"/>
                <w:i/>
                <w:iCs/>
                <w:sz w:val="20"/>
                <w:szCs w:val="20"/>
              </w:rPr>
              <w:t>collaudati</w:t>
            </w:r>
            <w:proofErr w:type="spellEnd"/>
            <w:r w:rsidRPr="001A2C8E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 e </w:t>
            </w:r>
            <w:proofErr w:type="spellStart"/>
            <w:r w:rsidRPr="001A2C8E">
              <w:rPr>
                <w:rFonts w:ascii="Century Gothic" w:hAnsi="Century Gothic"/>
                <w:i/>
                <w:iCs/>
                <w:sz w:val="20"/>
                <w:szCs w:val="20"/>
              </w:rPr>
              <w:t>rendicontati</w:t>
            </w:r>
            <w:proofErr w:type="spellEnd"/>
            <w:r w:rsidRPr="001A2C8E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A2C8E">
              <w:rPr>
                <w:rFonts w:ascii="Century Gothic" w:hAnsi="Century Gothic"/>
                <w:i/>
                <w:iCs/>
                <w:sz w:val="20"/>
                <w:szCs w:val="20"/>
              </w:rPr>
              <w:t>entro</w:t>
            </w:r>
            <w:proofErr w:type="spellEnd"/>
            <w:r w:rsidRPr="001A2C8E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 il 30 </w:t>
            </w:r>
            <w:proofErr w:type="spellStart"/>
            <w:r w:rsidRPr="001A2C8E">
              <w:rPr>
                <w:rFonts w:ascii="Century Gothic" w:hAnsi="Century Gothic"/>
                <w:i/>
                <w:iCs/>
                <w:sz w:val="20"/>
                <w:szCs w:val="20"/>
              </w:rPr>
              <w:t>novembre</w:t>
            </w:r>
            <w:proofErr w:type="spellEnd"/>
            <w:r w:rsidRPr="001A2C8E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 2023)</w:t>
            </w:r>
          </w:p>
        </w:tc>
        <w:tc>
          <w:tcPr>
            <w:tcW w:w="5882" w:type="dxa"/>
            <w:gridSpan w:val="5"/>
            <w:shd w:val="clear" w:color="auto" w:fill="auto"/>
          </w:tcPr>
          <w:p w14:paraId="4A9995ED" w14:textId="77777777" w:rsidR="00F43C31" w:rsidRDefault="00F43C31" w:rsidP="007716A0">
            <w:pPr>
              <w:autoSpaceDE w:val="0"/>
              <w:autoSpaceDN w:val="0"/>
              <w:adjustRightInd w:val="0"/>
              <w:ind w:left="171" w:firstLine="142"/>
              <w:jc w:val="both"/>
              <w:rPr>
                <w:rFonts w:ascii="Century Gothic" w:eastAsia="MS Gothic" w:hAnsi="Century Gothic" w:cs="Arial"/>
                <w:sz w:val="20"/>
                <w:szCs w:val="20"/>
              </w:rPr>
            </w:pPr>
          </w:p>
        </w:tc>
      </w:tr>
      <w:tr w:rsidR="00F43C31" w:rsidRPr="008B11D6" w14:paraId="332F699A" w14:textId="77777777" w:rsidTr="00915AC1">
        <w:trPr>
          <w:jc w:val="center"/>
        </w:trPr>
        <w:tc>
          <w:tcPr>
            <w:tcW w:w="9998" w:type="dxa"/>
            <w:gridSpan w:val="7"/>
            <w:shd w:val="clear" w:color="auto" w:fill="auto"/>
            <w:vAlign w:val="center"/>
          </w:tcPr>
          <w:p w14:paraId="4BF939E8" w14:textId="77777777" w:rsidR="00F43C31" w:rsidRPr="00D35895" w:rsidRDefault="00F43C31" w:rsidP="00722B4A">
            <w:pPr>
              <w:autoSpaceDE w:val="0"/>
              <w:autoSpaceDN w:val="0"/>
              <w:adjustRightInd w:val="0"/>
              <w:spacing w:after="0"/>
              <w:rPr>
                <w:rFonts w:ascii="Century Gothic" w:eastAsia="MS Gothic" w:hAnsi="Century Gothic" w:cs="Arial"/>
                <w:b/>
                <w:bCs/>
                <w:sz w:val="20"/>
                <w:szCs w:val="20"/>
              </w:rPr>
            </w:pPr>
            <w:r w:rsidRPr="00D35895">
              <w:rPr>
                <w:rFonts w:ascii="Century Gothic" w:eastAsia="MS Gothic" w:hAnsi="Century Gothic" w:cs="Arial"/>
                <w:b/>
                <w:bCs/>
                <w:sz w:val="20"/>
                <w:szCs w:val="20"/>
              </w:rPr>
              <w:t xml:space="preserve">ULTERIORI ELEMENTI PER LE VALUTAZIONI DI MERITO </w:t>
            </w:r>
            <w:r w:rsidRPr="00D35895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>(</w:t>
            </w:r>
            <w:proofErr w:type="spellStart"/>
            <w:r w:rsidRPr="00D35895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>rif</w:t>
            </w:r>
            <w:proofErr w:type="spellEnd"/>
            <w:r w:rsidRPr="00D35895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>. Punto C3</w:t>
            </w:r>
            <w:r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>dell’Avviso</w:t>
            </w:r>
            <w:proofErr w:type="spellEnd"/>
            <w:r w:rsidRPr="00D35895">
              <w:rPr>
                <w:rFonts w:ascii="Century Gothic" w:eastAsia="MS Gothic" w:hAnsi="Century Gothic" w:cs="Arial"/>
                <w:i/>
                <w:iCs/>
                <w:sz w:val="20"/>
                <w:szCs w:val="20"/>
              </w:rPr>
              <w:t>)</w:t>
            </w:r>
          </w:p>
        </w:tc>
      </w:tr>
      <w:tr w:rsidR="00F43C31" w:rsidRPr="008B11D6" w14:paraId="4ADA148C" w14:textId="77777777" w:rsidTr="00915AC1">
        <w:trPr>
          <w:jc w:val="center"/>
        </w:trPr>
        <w:tc>
          <w:tcPr>
            <w:tcW w:w="9998" w:type="dxa"/>
            <w:gridSpan w:val="7"/>
            <w:shd w:val="clear" w:color="auto" w:fill="auto"/>
            <w:vAlign w:val="center"/>
          </w:tcPr>
          <w:p w14:paraId="51B796A0" w14:textId="69D5280F" w:rsidR="00F43C31" w:rsidRPr="00D35895" w:rsidRDefault="00F43C31" w:rsidP="00B750FD">
            <w:pPr>
              <w:ind w:left="44"/>
              <w:contextualSpacing/>
              <w:jc w:val="both"/>
              <w:rPr>
                <w:rFonts w:ascii="Century Gothic" w:eastAsia="Calibri" w:hAnsi="Century Gothic" w:cs="Times New Roman"/>
                <w:bCs/>
                <w:sz w:val="20"/>
                <w:szCs w:val="20"/>
              </w:rPr>
            </w:pPr>
            <w:sdt>
              <w:sdtPr>
                <w:rPr>
                  <w:rFonts w:ascii="Century Gothic" w:eastAsia="Calibri" w:hAnsi="Century Gothic" w:cs="Times New Roman"/>
                  <w:bCs/>
                  <w:sz w:val="20"/>
                  <w:szCs w:val="20"/>
                </w:rPr>
                <w:id w:val="-636338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realizzazione</w:t>
            </w:r>
            <w:proofErr w:type="spellEnd"/>
            <w:r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porterà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alla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creazione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di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posti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di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lavoro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diretti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dettagliare</w:t>
            </w:r>
            <w:proofErr w:type="spellEnd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anche</w:t>
            </w:r>
            <w:proofErr w:type="spellEnd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con </w:t>
            </w:r>
            <w:proofErr w:type="spellStart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l’uso</w:t>
            </w:r>
            <w:proofErr w:type="spellEnd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di </w:t>
            </w:r>
            <w:proofErr w:type="spellStart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indicatori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)</w:t>
            </w:r>
          </w:p>
          <w:p w14:paraId="0B1A5950" w14:textId="77777777" w:rsidR="00F43C31" w:rsidRPr="00D35895" w:rsidRDefault="00F43C31" w:rsidP="00B750FD">
            <w:pPr>
              <w:ind w:left="44"/>
              <w:contextualSpacing/>
              <w:jc w:val="both"/>
              <w:rPr>
                <w:rFonts w:ascii="Century Gothic" w:eastAsia="Calibri" w:hAnsi="Century Gothic" w:cs="Times New Roman"/>
                <w:bCs/>
                <w:sz w:val="20"/>
                <w:szCs w:val="20"/>
              </w:rPr>
            </w:pPr>
          </w:p>
          <w:p w14:paraId="0CE0F5BB" w14:textId="659B82EE" w:rsidR="00F43C31" w:rsidRPr="00D35895" w:rsidRDefault="00F43C31" w:rsidP="00B750FD">
            <w:pPr>
              <w:ind w:left="44"/>
              <w:contextualSpacing/>
              <w:jc w:val="both"/>
              <w:rPr>
                <w:rFonts w:ascii="Century Gothic" w:eastAsia="Calibri" w:hAnsi="Century Gothic" w:cs="Times New Roman"/>
                <w:bCs/>
                <w:sz w:val="20"/>
                <w:szCs w:val="20"/>
              </w:rPr>
            </w:pPr>
            <w:sdt>
              <w:sdtPr>
                <w:rPr>
                  <w:rFonts w:ascii="Century Gothic" w:eastAsia="Calibri" w:hAnsi="Century Gothic" w:cs="Times New Roman"/>
                  <w:bCs/>
                  <w:sz w:val="20"/>
                  <w:szCs w:val="20"/>
                </w:rPr>
                <w:id w:val="-564721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realizzazione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porterà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un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abbattimento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di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emissioni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climalteranti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e/o di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consumi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energetici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indicare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le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caratteristiche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dell’intervento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e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dati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che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consentano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il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confronto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tra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situazione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ex ante e ex post</w:t>
            </w:r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. </w:t>
            </w:r>
            <w:proofErr w:type="spellStart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De</w:t>
            </w:r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ttagliare</w:t>
            </w:r>
            <w:proofErr w:type="spellEnd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anche</w:t>
            </w:r>
            <w:proofErr w:type="spellEnd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con </w:t>
            </w:r>
            <w:proofErr w:type="spellStart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l’uso</w:t>
            </w:r>
            <w:proofErr w:type="spellEnd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di </w:t>
            </w:r>
            <w:proofErr w:type="spellStart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indicatori</w:t>
            </w:r>
            <w:proofErr w:type="spellEnd"/>
            <w:r w:rsidR="00722B4A"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)</w:t>
            </w:r>
          </w:p>
          <w:p w14:paraId="2D3FCC18" w14:textId="77777777" w:rsidR="00F43C31" w:rsidRPr="00D35895" w:rsidRDefault="00F43C31" w:rsidP="00B750FD">
            <w:pPr>
              <w:ind w:left="44"/>
              <w:contextualSpacing/>
              <w:jc w:val="both"/>
              <w:rPr>
                <w:rFonts w:ascii="Century Gothic" w:eastAsia="Calibri" w:hAnsi="Century Gothic" w:cs="Times New Roman"/>
                <w:bCs/>
                <w:sz w:val="20"/>
                <w:szCs w:val="20"/>
              </w:rPr>
            </w:pPr>
          </w:p>
          <w:p w14:paraId="0385814D" w14:textId="56A83C2E" w:rsidR="00F43C31" w:rsidRPr="00D35895" w:rsidRDefault="00F43C31" w:rsidP="00B750FD">
            <w:pPr>
              <w:ind w:left="44"/>
              <w:contextualSpacing/>
              <w:jc w:val="both"/>
              <w:rPr>
                <w:rFonts w:ascii="Century Gothic" w:eastAsia="Calibri" w:hAnsi="Century Gothic" w:cs="Times New Roman"/>
                <w:bCs/>
                <w:sz w:val="20"/>
                <w:szCs w:val="20"/>
              </w:rPr>
            </w:pPr>
            <w:sdt>
              <w:sdtPr>
                <w:rPr>
                  <w:rFonts w:ascii="Century Gothic" w:eastAsia="Calibri" w:hAnsi="Century Gothic" w:cs="Times New Roman"/>
                  <w:bCs/>
                  <w:sz w:val="20"/>
                  <w:szCs w:val="20"/>
                </w:rPr>
                <w:id w:val="-1221122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la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realizzazione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e/o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gestione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dell’opera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oggetto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di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intervento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prevede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l’attivazione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di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forme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di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cooperazione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con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soggetti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(non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sottoscrittori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della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strategia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appartenenti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al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terzo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settore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o a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forme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di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associazionismo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del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territorio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indicare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soggetti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coinvolti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e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l’oggetto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della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cooperazione</w:t>
            </w:r>
            <w:proofErr w:type="spellEnd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. </w:t>
            </w:r>
            <w:proofErr w:type="spellStart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Dettagliare</w:t>
            </w:r>
            <w:proofErr w:type="spellEnd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anche</w:t>
            </w:r>
            <w:proofErr w:type="spellEnd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con </w:t>
            </w:r>
            <w:proofErr w:type="spellStart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l’uso</w:t>
            </w:r>
            <w:proofErr w:type="spellEnd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di </w:t>
            </w:r>
            <w:proofErr w:type="spellStart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indicatori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)</w:t>
            </w:r>
          </w:p>
          <w:p w14:paraId="33BE0C83" w14:textId="77777777" w:rsidR="00F43C31" w:rsidRPr="00D35895" w:rsidRDefault="00F43C31" w:rsidP="00B750FD">
            <w:pPr>
              <w:ind w:left="44"/>
              <w:contextualSpacing/>
              <w:jc w:val="both"/>
              <w:rPr>
                <w:rFonts w:ascii="Century Gothic" w:eastAsia="Calibri" w:hAnsi="Century Gothic" w:cs="Times New Roman"/>
                <w:bCs/>
                <w:sz w:val="20"/>
                <w:szCs w:val="20"/>
              </w:rPr>
            </w:pPr>
          </w:p>
          <w:p w14:paraId="1CF2D782" w14:textId="6B87DE5D" w:rsidR="00F43C31" w:rsidRPr="00D35895" w:rsidRDefault="00F43C31" w:rsidP="00B750FD">
            <w:pPr>
              <w:ind w:left="44"/>
              <w:contextualSpacing/>
              <w:jc w:val="both"/>
              <w:rPr>
                <w:rFonts w:ascii="Century Gothic" w:eastAsia="Calibri" w:hAnsi="Century Gothic" w:cs="Times New Roman"/>
                <w:bCs/>
                <w:sz w:val="20"/>
                <w:szCs w:val="20"/>
              </w:rPr>
            </w:pPr>
            <w:sdt>
              <w:sdtPr>
                <w:rPr>
                  <w:rFonts w:ascii="Century Gothic" w:eastAsia="Calibri" w:hAnsi="Century Gothic" w:cs="Times New Roman"/>
                  <w:bCs/>
                  <w:sz w:val="20"/>
                  <w:szCs w:val="20"/>
                </w:rPr>
                <w:id w:val="-1572032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l’intervento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riguarda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il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potenziamento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e/o lo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sviluppo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di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almeno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uno dei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seguenti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ambiti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: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mobilità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sanità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istruzione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indicare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quale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ambito</w:t>
            </w:r>
            <w:proofErr w:type="spellEnd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. </w:t>
            </w:r>
            <w:proofErr w:type="spellStart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Dettagliare</w:t>
            </w:r>
            <w:proofErr w:type="spellEnd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anche</w:t>
            </w:r>
            <w:proofErr w:type="spellEnd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con </w:t>
            </w:r>
            <w:proofErr w:type="spellStart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l’uso</w:t>
            </w:r>
            <w:proofErr w:type="spellEnd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di </w:t>
            </w:r>
            <w:proofErr w:type="spellStart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indicatori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)</w:t>
            </w:r>
          </w:p>
          <w:p w14:paraId="2B424881" w14:textId="77777777" w:rsidR="00F43C31" w:rsidRPr="00D35895" w:rsidRDefault="00F43C31" w:rsidP="00B750FD">
            <w:pPr>
              <w:ind w:left="44"/>
              <w:contextualSpacing/>
              <w:jc w:val="both"/>
              <w:rPr>
                <w:rFonts w:ascii="Century Gothic" w:eastAsia="Calibri" w:hAnsi="Century Gothic" w:cs="Times New Roman"/>
                <w:bCs/>
                <w:sz w:val="20"/>
                <w:szCs w:val="20"/>
              </w:rPr>
            </w:pPr>
          </w:p>
          <w:p w14:paraId="28E45222" w14:textId="50EDA36A" w:rsidR="00F43C31" w:rsidRDefault="00F43C31" w:rsidP="00B750FD">
            <w:pPr>
              <w:ind w:left="44"/>
              <w:contextualSpacing/>
              <w:jc w:val="both"/>
              <w:rPr>
                <w:rFonts w:ascii="Century Gothic" w:eastAsia="Calibri" w:hAnsi="Century Gothic" w:cs="Times New Roman"/>
                <w:bCs/>
                <w:sz w:val="20"/>
                <w:szCs w:val="20"/>
              </w:rPr>
            </w:pPr>
            <w:sdt>
              <w:sdtPr>
                <w:rPr>
                  <w:rFonts w:ascii="Century Gothic" w:eastAsia="Calibri" w:hAnsi="Century Gothic" w:cs="Arial"/>
                  <w:bCs/>
                  <w:sz w:val="20"/>
                  <w:szCs w:val="20"/>
                </w:rPr>
                <w:id w:val="-1279250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realizzazione</w:t>
            </w:r>
            <w:proofErr w:type="spellEnd"/>
            <w:r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produce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benefici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diretti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su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target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sociali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specifici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indicati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nella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strategia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Dettagliare</w:t>
            </w:r>
            <w:proofErr w:type="spellEnd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anche</w:t>
            </w:r>
            <w:proofErr w:type="spellEnd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con </w:t>
            </w:r>
            <w:proofErr w:type="spellStart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l’uso</w:t>
            </w:r>
            <w:proofErr w:type="spellEnd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di </w:t>
            </w:r>
            <w:proofErr w:type="spellStart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indicatori</w:t>
            </w:r>
            <w:proofErr w:type="spellEnd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. </w:t>
            </w:r>
            <w:proofErr w:type="spellStart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I</w:t>
            </w:r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ndicare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quali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fasce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sociali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deboli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e/o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vulnerabili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beneficerebbero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dell’intervento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)</w:t>
            </w:r>
          </w:p>
          <w:p w14:paraId="5A2FB0F3" w14:textId="77777777" w:rsidR="00F43C31" w:rsidRDefault="00F43C31" w:rsidP="00B750FD">
            <w:pPr>
              <w:ind w:left="44"/>
              <w:contextualSpacing/>
              <w:jc w:val="both"/>
              <w:rPr>
                <w:rFonts w:ascii="Century Gothic" w:eastAsia="Calibri" w:hAnsi="Century Gothic" w:cs="Times New Roman"/>
                <w:bCs/>
                <w:sz w:val="20"/>
                <w:szCs w:val="20"/>
              </w:rPr>
            </w:pPr>
          </w:p>
          <w:p w14:paraId="72A448DE" w14:textId="50029EA7" w:rsidR="00F43C31" w:rsidRPr="00D35895" w:rsidRDefault="00F43C31" w:rsidP="00B750FD">
            <w:pPr>
              <w:ind w:left="44"/>
              <w:contextualSpacing/>
              <w:jc w:val="both"/>
              <w:rPr>
                <w:rFonts w:ascii="Century Gothic" w:eastAsia="Calibri" w:hAnsi="Century Gothic" w:cs="Times New Roman"/>
                <w:bCs/>
                <w:sz w:val="20"/>
                <w:szCs w:val="20"/>
              </w:rPr>
            </w:pPr>
            <w:sdt>
              <w:sdtPr>
                <w:rPr>
                  <w:rFonts w:ascii="Century Gothic" w:eastAsia="Calibri" w:hAnsi="Century Gothic" w:cs="Times New Roman"/>
                  <w:bCs/>
                  <w:sz w:val="20"/>
                  <w:szCs w:val="20"/>
                </w:rPr>
                <w:id w:val="-969511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realizzazione</w:t>
            </w:r>
            <w:proofErr w:type="spellEnd"/>
            <w:r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garantisce</w:t>
            </w:r>
            <w:proofErr w:type="spellEnd"/>
            <w:r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che</w:t>
            </w:r>
            <w:proofErr w:type="spellEnd"/>
            <w:r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strategia</w:t>
            </w:r>
            <w:proofErr w:type="spellEnd"/>
            <w:r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sia</w:t>
            </w:r>
            <w:proofErr w:type="spellEnd"/>
            <w:r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volta a</w:t>
            </w:r>
            <w:r w:rsidRPr="0085308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5308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prevenire</w:t>
            </w:r>
            <w:proofErr w:type="spellEnd"/>
            <w:r w:rsidRPr="0085308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o </w:t>
            </w:r>
            <w:proofErr w:type="spellStart"/>
            <w:r w:rsidRPr="0085308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contrastare</w:t>
            </w:r>
            <w:proofErr w:type="spellEnd"/>
            <w:r w:rsidRPr="0085308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le </w:t>
            </w:r>
            <w:proofErr w:type="spellStart"/>
            <w:r w:rsidRPr="0085308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emergenze</w:t>
            </w:r>
            <w:proofErr w:type="spellEnd"/>
            <w:r w:rsidRPr="0085308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legate al </w:t>
            </w:r>
            <w:proofErr w:type="spellStart"/>
            <w:r w:rsidRPr="0085308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cambiamento</w:t>
            </w:r>
            <w:proofErr w:type="spellEnd"/>
            <w:r w:rsidRPr="0085308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5308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climatico</w:t>
            </w:r>
            <w:proofErr w:type="spellEnd"/>
            <w:r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r w:rsidRPr="009C392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Dettagliare</w:t>
            </w:r>
            <w:proofErr w:type="spellEnd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anche</w:t>
            </w:r>
            <w:proofErr w:type="spellEnd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con </w:t>
            </w:r>
            <w:proofErr w:type="spellStart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l’uso</w:t>
            </w:r>
            <w:proofErr w:type="spellEnd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di </w:t>
            </w:r>
            <w:proofErr w:type="spellStart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indicatori</w:t>
            </w:r>
            <w:proofErr w:type="spellEnd"/>
            <w:r w:rsidRPr="009C392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</w:rPr>
              <w:t>)</w:t>
            </w:r>
          </w:p>
          <w:p w14:paraId="238C70C0" w14:textId="77777777" w:rsidR="00F43C31" w:rsidRPr="00D35895" w:rsidRDefault="00F43C31" w:rsidP="00B750FD">
            <w:pPr>
              <w:ind w:left="44"/>
              <w:contextualSpacing/>
              <w:jc w:val="both"/>
              <w:rPr>
                <w:rFonts w:ascii="Century Gothic" w:eastAsia="Calibri" w:hAnsi="Century Gothic" w:cs="Times New Roman"/>
                <w:bCs/>
                <w:sz w:val="20"/>
                <w:szCs w:val="20"/>
              </w:rPr>
            </w:pPr>
          </w:p>
          <w:p w14:paraId="5DCE3237" w14:textId="4427B3C0" w:rsidR="00F43C31" w:rsidRPr="00D35895" w:rsidRDefault="00F43C31" w:rsidP="00B750FD">
            <w:pPr>
              <w:ind w:left="44"/>
              <w:contextualSpacing/>
              <w:jc w:val="both"/>
              <w:rPr>
                <w:rFonts w:ascii="Century Gothic" w:eastAsia="Calibri" w:hAnsi="Century Gothic" w:cs="Times New Roman"/>
                <w:bCs/>
                <w:sz w:val="20"/>
                <w:szCs w:val="20"/>
              </w:rPr>
            </w:pPr>
            <w:sdt>
              <w:sdtPr>
                <w:rPr>
                  <w:rFonts w:ascii="Century Gothic" w:eastAsia="Calibri" w:hAnsi="Century Gothic" w:cs="Times New Roman"/>
                  <w:bCs/>
                  <w:sz w:val="20"/>
                  <w:szCs w:val="20"/>
                </w:rPr>
                <w:id w:val="-1313094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l’intervento</w:t>
            </w:r>
            <w:proofErr w:type="spellEnd"/>
            <w:r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è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coerente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con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strumenti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di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pianificazione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/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programmazione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vigenti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(PGT, PAES/PAESC, PEBA,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ecc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.) </w:t>
            </w:r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indicare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gli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estremi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di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adozione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/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approvazione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dello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strumento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e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riportare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lo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stralcio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di interesse per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l’intervento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in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oggett</w:t>
            </w:r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o</w:t>
            </w:r>
            <w:proofErr w:type="spellEnd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. </w:t>
            </w:r>
            <w:proofErr w:type="spellStart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Dettagliare</w:t>
            </w:r>
            <w:proofErr w:type="spellEnd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anche</w:t>
            </w:r>
            <w:proofErr w:type="spellEnd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con </w:t>
            </w:r>
            <w:proofErr w:type="spellStart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l’uso</w:t>
            </w:r>
            <w:proofErr w:type="spellEnd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di </w:t>
            </w:r>
            <w:proofErr w:type="spellStart"/>
            <w:r w:rsidR="00722B4A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indicatori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)</w:t>
            </w:r>
          </w:p>
          <w:p w14:paraId="4A695839" w14:textId="77777777" w:rsidR="00F43C31" w:rsidRPr="00D35895" w:rsidRDefault="00F43C31" w:rsidP="00B750FD">
            <w:pPr>
              <w:ind w:left="44"/>
              <w:contextualSpacing/>
              <w:jc w:val="both"/>
              <w:rPr>
                <w:rFonts w:ascii="Century Gothic" w:eastAsia="Calibri" w:hAnsi="Century Gothic" w:cs="Times New Roman"/>
                <w:bCs/>
                <w:sz w:val="20"/>
                <w:szCs w:val="20"/>
              </w:rPr>
            </w:pPr>
          </w:p>
          <w:p w14:paraId="466A604B" w14:textId="77777777" w:rsidR="00F43C31" w:rsidRPr="00D35895" w:rsidRDefault="00F43C31" w:rsidP="00B750FD">
            <w:pPr>
              <w:ind w:left="44"/>
              <w:contextualSpacing/>
              <w:jc w:val="both"/>
              <w:rPr>
                <w:rFonts w:ascii="Century Gothic" w:eastAsia="Calibri" w:hAnsi="Century Gothic" w:cs="Times New Roman"/>
                <w:bCs/>
              </w:rPr>
            </w:pPr>
            <w:sdt>
              <w:sdtPr>
                <w:rPr>
                  <w:rFonts w:ascii="Century Gothic" w:eastAsia="Calibri" w:hAnsi="Century Gothic" w:cs="Times New Roman"/>
                  <w:bCs/>
                  <w:sz w:val="20"/>
                  <w:szCs w:val="20"/>
                </w:rPr>
                <w:id w:val="626356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realizzazione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prevede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l’utilizzo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di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fonti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energetiche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rinnovabili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locali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indicare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le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tipologie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di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fonti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e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livelli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di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prestazione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energetica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che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si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intendono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35895">
              <w:rPr>
                <w:rFonts w:ascii="Century Gothic" w:eastAsia="Calibri" w:hAnsi="Century Gothic" w:cs="Times New Roman"/>
                <w:bCs/>
                <w:i/>
                <w:iCs/>
                <w:sz w:val="20"/>
                <w:szCs w:val="20"/>
                <w:u w:val="single"/>
              </w:rPr>
              <w:t>raggiungere</w:t>
            </w:r>
            <w:proofErr w:type="spellEnd"/>
            <w:r w:rsidRPr="00D35895">
              <w:rPr>
                <w:rFonts w:ascii="Century Gothic" w:eastAsia="Calibri" w:hAnsi="Century Gothic" w:cs="Times New Roman"/>
                <w:bCs/>
                <w:sz w:val="20"/>
                <w:szCs w:val="20"/>
              </w:rPr>
              <w:t>)</w:t>
            </w:r>
          </w:p>
          <w:p w14:paraId="77DF4153" w14:textId="77777777" w:rsidR="00F43C31" w:rsidRDefault="00F43C31" w:rsidP="00B750FD">
            <w:pPr>
              <w:autoSpaceDE w:val="0"/>
              <w:autoSpaceDN w:val="0"/>
              <w:adjustRightInd w:val="0"/>
              <w:ind w:left="171" w:firstLine="142"/>
              <w:jc w:val="both"/>
              <w:rPr>
                <w:rFonts w:ascii="Century Gothic" w:eastAsia="MS Gothic" w:hAnsi="Century Gothic" w:cs="Arial"/>
                <w:sz w:val="20"/>
                <w:szCs w:val="20"/>
              </w:rPr>
            </w:pPr>
          </w:p>
        </w:tc>
      </w:tr>
      <w:tr w:rsidR="00F43C31" w:rsidRPr="008B11D6" w14:paraId="17C413BD" w14:textId="77777777" w:rsidTr="00915AC1">
        <w:trPr>
          <w:jc w:val="center"/>
        </w:trPr>
        <w:tc>
          <w:tcPr>
            <w:tcW w:w="4116" w:type="dxa"/>
            <w:gridSpan w:val="2"/>
            <w:shd w:val="clear" w:color="auto" w:fill="auto"/>
            <w:vAlign w:val="center"/>
          </w:tcPr>
          <w:p w14:paraId="2B532164" w14:textId="77777777" w:rsidR="00F43C31" w:rsidRPr="00D35895" w:rsidRDefault="00F43C31" w:rsidP="00B750FD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20"/>
                <w:szCs w:val="20"/>
              </w:rPr>
            </w:pPr>
            <w:proofErr w:type="spellStart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>L’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intervento</w:t>
            </w:r>
            <w:proofErr w:type="spellEnd"/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previsto</w:t>
            </w:r>
            <w:proofErr w:type="spellEnd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>implica</w:t>
            </w:r>
            <w:proofErr w:type="spellEnd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lo </w:t>
            </w:r>
            <w:proofErr w:type="spellStart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>svolgimento</w:t>
            </w:r>
            <w:proofErr w:type="spellEnd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di </w:t>
            </w:r>
            <w:proofErr w:type="spellStart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>attività</w:t>
            </w:r>
            <w:proofErr w:type="spellEnd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>economica</w:t>
            </w:r>
            <w:proofErr w:type="spellEnd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5882" w:type="dxa"/>
            <w:gridSpan w:val="5"/>
            <w:shd w:val="clear" w:color="auto" w:fill="auto"/>
          </w:tcPr>
          <w:p w14:paraId="2F34CDB3" w14:textId="77777777" w:rsidR="00F43C31" w:rsidRPr="00D35895" w:rsidRDefault="00F43C31" w:rsidP="00B750FD">
            <w:pPr>
              <w:autoSpaceDE w:val="0"/>
              <w:autoSpaceDN w:val="0"/>
              <w:adjustRightInd w:val="0"/>
              <w:spacing w:after="0"/>
              <w:ind w:left="171" w:firstLine="142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Cs/>
                  <w:sz w:val="20"/>
                  <w:szCs w:val="20"/>
                </w:rPr>
                <w:id w:val="-121460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D35895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hAnsi="Century Gothic"/>
                <w:sz w:val="20"/>
                <w:szCs w:val="20"/>
              </w:rPr>
              <w:t>sì</w:t>
            </w:r>
            <w:proofErr w:type="spellEnd"/>
            <w:r w:rsidRPr="00D35895">
              <w:rPr>
                <w:rFonts w:ascii="Century Gothic" w:hAnsi="Century Gothic"/>
                <w:sz w:val="20"/>
                <w:szCs w:val="20"/>
              </w:rPr>
              <w:t xml:space="preserve">                                           </w:t>
            </w:r>
            <w:sdt>
              <w:sdtPr>
                <w:rPr>
                  <w:rFonts w:ascii="Century Gothic" w:hAnsi="Century Gothic"/>
                  <w:bCs/>
                  <w:sz w:val="20"/>
                  <w:szCs w:val="20"/>
                </w:rPr>
                <w:id w:val="673386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D35895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Pr="00D35895">
              <w:rPr>
                <w:rFonts w:ascii="Century Gothic" w:hAnsi="Century Gothic"/>
                <w:sz w:val="20"/>
                <w:szCs w:val="20"/>
              </w:rPr>
              <w:t>no</w:t>
            </w:r>
          </w:p>
        </w:tc>
      </w:tr>
      <w:tr w:rsidR="00F43C31" w:rsidRPr="008B11D6" w14:paraId="0A6D97DF" w14:textId="77777777" w:rsidTr="00915AC1">
        <w:trPr>
          <w:jc w:val="center"/>
        </w:trPr>
        <w:tc>
          <w:tcPr>
            <w:tcW w:w="4116" w:type="dxa"/>
            <w:gridSpan w:val="2"/>
            <w:shd w:val="clear" w:color="auto" w:fill="auto"/>
            <w:vAlign w:val="center"/>
          </w:tcPr>
          <w:p w14:paraId="5835E69E" w14:textId="77777777" w:rsidR="00F43C31" w:rsidRPr="00D35895" w:rsidRDefault="00F43C31" w:rsidP="00B750FD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20"/>
                <w:szCs w:val="20"/>
              </w:rPr>
            </w:pPr>
            <w:proofErr w:type="spellStart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>L’opera</w:t>
            </w:r>
            <w:proofErr w:type="spellEnd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è </w:t>
            </w:r>
            <w:proofErr w:type="spellStart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>destinata</w:t>
            </w:r>
            <w:proofErr w:type="spellEnd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a un </w:t>
            </w:r>
            <w:proofErr w:type="spellStart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>bacino</w:t>
            </w:r>
            <w:proofErr w:type="spellEnd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di </w:t>
            </w:r>
            <w:proofErr w:type="spellStart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>utenza</w:t>
            </w:r>
            <w:proofErr w:type="spellEnd"/>
          </w:p>
        </w:tc>
        <w:tc>
          <w:tcPr>
            <w:tcW w:w="5882" w:type="dxa"/>
            <w:gridSpan w:val="5"/>
            <w:shd w:val="clear" w:color="auto" w:fill="auto"/>
          </w:tcPr>
          <w:p w14:paraId="26DD14A4" w14:textId="3109DDED" w:rsidR="00F43C31" w:rsidRPr="00D35895" w:rsidRDefault="00F43C31" w:rsidP="00B750FD">
            <w:pPr>
              <w:autoSpaceDE w:val="0"/>
              <w:autoSpaceDN w:val="0"/>
              <w:adjustRightInd w:val="0"/>
              <w:spacing w:after="0"/>
              <w:ind w:left="171" w:firstLine="142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sdt>
              <w:sdtPr>
                <w:rPr>
                  <w:rFonts w:ascii="Century Gothic" w:hAnsi="Century Gothic" w:cs="Arial"/>
                  <w:sz w:val="20"/>
                  <w:szCs w:val="20"/>
                </w:rPr>
                <w:id w:val="-1453700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D35895">
              <w:rPr>
                <w:rFonts w:ascii="Century Gothic" w:hAnsi="Century Gothic"/>
                <w:sz w:val="20"/>
                <w:szCs w:val="20"/>
              </w:rPr>
              <w:t xml:space="preserve"> locale            </w:t>
            </w:r>
            <w:r w:rsidR="00B750FD">
              <w:rPr>
                <w:rFonts w:ascii="Century Gothic" w:hAnsi="Century Gothic"/>
                <w:sz w:val="20"/>
                <w:szCs w:val="20"/>
              </w:rPr>
              <w:t xml:space="preserve">                     </w:t>
            </w:r>
            <w:r w:rsidRPr="00D3589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99444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3589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hAnsi="Century Gothic"/>
                <w:sz w:val="20"/>
                <w:szCs w:val="20"/>
              </w:rPr>
              <w:t>internazionale</w:t>
            </w:r>
            <w:proofErr w:type="spellEnd"/>
          </w:p>
        </w:tc>
      </w:tr>
      <w:tr w:rsidR="00F43C31" w:rsidRPr="008B11D6" w14:paraId="1777758D" w14:textId="77777777" w:rsidTr="00915AC1">
        <w:trPr>
          <w:jc w:val="center"/>
        </w:trPr>
        <w:tc>
          <w:tcPr>
            <w:tcW w:w="4116" w:type="dxa"/>
            <w:gridSpan w:val="2"/>
            <w:shd w:val="clear" w:color="auto" w:fill="auto"/>
            <w:vAlign w:val="center"/>
          </w:tcPr>
          <w:p w14:paraId="2967F3A5" w14:textId="77777777" w:rsidR="00F43C31" w:rsidRPr="00D35895" w:rsidRDefault="00F43C31" w:rsidP="00B750FD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20"/>
                <w:szCs w:val="20"/>
              </w:rPr>
            </w:pPr>
            <w:proofErr w:type="spellStart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>L’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intervento</w:t>
            </w:r>
            <w:proofErr w:type="spellEnd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ha </w:t>
            </w:r>
            <w:proofErr w:type="spellStart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>capacità</w:t>
            </w:r>
            <w:proofErr w:type="spellEnd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di </w:t>
            </w:r>
            <w:proofErr w:type="spellStart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>attrarre</w:t>
            </w:r>
            <w:proofErr w:type="spellEnd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>investimenti</w:t>
            </w:r>
            <w:proofErr w:type="spellEnd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>nazionali</w:t>
            </w:r>
            <w:proofErr w:type="spellEnd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o </w:t>
            </w:r>
            <w:proofErr w:type="spellStart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>esteri</w:t>
            </w:r>
            <w:proofErr w:type="spellEnd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5882" w:type="dxa"/>
            <w:gridSpan w:val="5"/>
            <w:shd w:val="clear" w:color="auto" w:fill="auto"/>
          </w:tcPr>
          <w:p w14:paraId="13FACC2C" w14:textId="77777777" w:rsidR="00F43C31" w:rsidRPr="00D35895" w:rsidRDefault="00F43C31" w:rsidP="00B750FD">
            <w:pPr>
              <w:autoSpaceDE w:val="0"/>
              <w:autoSpaceDN w:val="0"/>
              <w:adjustRightInd w:val="0"/>
              <w:spacing w:after="0"/>
              <w:ind w:left="171" w:firstLine="142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Cs/>
                  <w:sz w:val="20"/>
                  <w:szCs w:val="20"/>
                </w:rPr>
                <w:id w:val="1924837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D35895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hAnsi="Century Gothic"/>
                <w:sz w:val="20"/>
                <w:szCs w:val="20"/>
              </w:rPr>
              <w:t>sì</w:t>
            </w:r>
            <w:proofErr w:type="spellEnd"/>
            <w:r w:rsidRPr="00D35895">
              <w:rPr>
                <w:rFonts w:ascii="Century Gothic" w:hAnsi="Century Gothic"/>
                <w:sz w:val="20"/>
                <w:szCs w:val="20"/>
              </w:rPr>
              <w:t xml:space="preserve">                                           </w:t>
            </w:r>
            <w:sdt>
              <w:sdtPr>
                <w:rPr>
                  <w:rFonts w:ascii="Century Gothic" w:hAnsi="Century Gothic"/>
                  <w:bCs/>
                  <w:sz w:val="20"/>
                  <w:szCs w:val="20"/>
                </w:rPr>
                <w:id w:val="70228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D35895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Pr="00D35895">
              <w:rPr>
                <w:rFonts w:ascii="Century Gothic" w:hAnsi="Century Gothic"/>
                <w:sz w:val="20"/>
                <w:szCs w:val="20"/>
              </w:rPr>
              <w:t>no</w:t>
            </w:r>
          </w:p>
        </w:tc>
      </w:tr>
      <w:tr w:rsidR="00F43C31" w:rsidRPr="008B11D6" w14:paraId="4EA35706" w14:textId="77777777" w:rsidTr="00915AC1">
        <w:trPr>
          <w:jc w:val="center"/>
        </w:trPr>
        <w:tc>
          <w:tcPr>
            <w:tcW w:w="4116" w:type="dxa"/>
            <w:gridSpan w:val="2"/>
            <w:shd w:val="clear" w:color="auto" w:fill="auto"/>
            <w:vAlign w:val="center"/>
          </w:tcPr>
          <w:p w14:paraId="5CE55339" w14:textId="64AE8C81" w:rsidR="00F43C31" w:rsidRPr="00D35895" w:rsidRDefault="00F43C31" w:rsidP="00B750FD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20"/>
                <w:szCs w:val="20"/>
              </w:rPr>
            </w:pPr>
            <w:proofErr w:type="spellStart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>Modalità</w:t>
            </w:r>
            <w:proofErr w:type="spellEnd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di </w:t>
            </w:r>
            <w:proofErr w:type="spellStart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>gestione</w:t>
            </w:r>
            <w:proofErr w:type="spellEnd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>dell’opera</w:t>
            </w:r>
            <w:proofErr w:type="spellEnd"/>
          </w:p>
        </w:tc>
        <w:tc>
          <w:tcPr>
            <w:tcW w:w="5882" w:type="dxa"/>
            <w:gridSpan w:val="5"/>
            <w:shd w:val="clear" w:color="auto" w:fill="auto"/>
          </w:tcPr>
          <w:p w14:paraId="64B6A9F7" w14:textId="77777777" w:rsidR="00F43C31" w:rsidRPr="00B750FD" w:rsidRDefault="00F43C31" w:rsidP="00B750FD">
            <w:pPr>
              <w:autoSpaceDE w:val="0"/>
              <w:autoSpaceDN w:val="0"/>
              <w:adjustRightInd w:val="0"/>
              <w:spacing w:after="0"/>
              <w:ind w:left="24"/>
              <w:jc w:val="both"/>
              <w:rPr>
                <w:rFonts w:ascii="Century Gothic" w:hAnsi="Century Gothic"/>
                <w:bCs/>
                <w:i/>
                <w:iCs/>
                <w:sz w:val="18"/>
                <w:szCs w:val="18"/>
              </w:rPr>
            </w:pPr>
            <w:r w:rsidRPr="00B750FD">
              <w:rPr>
                <w:rFonts w:ascii="Century Gothic" w:hAnsi="Century Gothic"/>
                <w:bCs/>
                <w:i/>
                <w:iCs/>
                <w:sz w:val="18"/>
                <w:szCs w:val="18"/>
              </w:rPr>
              <w:t>(</w:t>
            </w:r>
            <w:proofErr w:type="spellStart"/>
            <w:r w:rsidRPr="00B750FD">
              <w:rPr>
                <w:rFonts w:ascii="Century Gothic" w:hAnsi="Century Gothic"/>
                <w:bCs/>
                <w:i/>
                <w:iCs/>
                <w:sz w:val="18"/>
                <w:szCs w:val="18"/>
              </w:rPr>
              <w:t>descrivere</w:t>
            </w:r>
            <w:proofErr w:type="spellEnd"/>
            <w:r w:rsidRPr="00B750FD">
              <w:rPr>
                <w:rFonts w:ascii="Century Gothic" w:hAnsi="Century Gothic"/>
                <w:bCs/>
                <w:i/>
                <w:iCs/>
                <w:sz w:val="18"/>
                <w:szCs w:val="18"/>
              </w:rPr>
              <w:t xml:space="preserve"> forma di </w:t>
            </w:r>
            <w:proofErr w:type="spellStart"/>
            <w:r w:rsidRPr="00B750FD">
              <w:rPr>
                <w:rFonts w:ascii="Century Gothic" w:hAnsi="Century Gothic"/>
                <w:bCs/>
                <w:i/>
                <w:iCs/>
                <w:sz w:val="18"/>
                <w:szCs w:val="18"/>
              </w:rPr>
              <w:t>individuazione</w:t>
            </w:r>
            <w:proofErr w:type="spellEnd"/>
            <w:r w:rsidRPr="00B750FD">
              <w:rPr>
                <w:rFonts w:ascii="Century Gothic" w:hAnsi="Century Gothic"/>
                <w:bCs/>
                <w:i/>
                <w:iCs/>
                <w:sz w:val="18"/>
                <w:szCs w:val="18"/>
              </w:rPr>
              <w:t xml:space="preserve"> del </w:t>
            </w:r>
            <w:proofErr w:type="spellStart"/>
            <w:r w:rsidRPr="00B750FD">
              <w:rPr>
                <w:rFonts w:ascii="Century Gothic" w:hAnsi="Century Gothic"/>
                <w:bCs/>
                <w:i/>
                <w:iCs/>
                <w:sz w:val="18"/>
                <w:szCs w:val="18"/>
              </w:rPr>
              <w:t>soggetto</w:t>
            </w:r>
            <w:proofErr w:type="spellEnd"/>
            <w:r w:rsidRPr="00B750FD">
              <w:rPr>
                <w:rFonts w:ascii="Century Gothic" w:hAnsi="Century Gothic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750FD">
              <w:rPr>
                <w:rFonts w:ascii="Century Gothic" w:hAnsi="Century Gothic"/>
                <w:bCs/>
                <w:i/>
                <w:iCs/>
                <w:sz w:val="18"/>
                <w:szCs w:val="18"/>
              </w:rPr>
              <w:t>gestore</w:t>
            </w:r>
            <w:proofErr w:type="spellEnd"/>
            <w:r w:rsidRPr="00B750FD">
              <w:rPr>
                <w:rFonts w:ascii="Century Gothic" w:hAnsi="Century Gothic"/>
                <w:bCs/>
                <w:i/>
                <w:iCs/>
                <w:sz w:val="18"/>
                <w:szCs w:val="18"/>
              </w:rPr>
              <w:t xml:space="preserve"> e </w:t>
            </w:r>
            <w:proofErr w:type="spellStart"/>
            <w:r w:rsidRPr="00B750FD">
              <w:rPr>
                <w:rFonts w:ascii="Century Gothic" w:hAnsi="Century Gothic"/>
                <w:bCs/>
                <w:i/>
                <w:iCs/>
                <w:sz w:val="18"/>
                <w:szCs w:val="18"/>
              </w:rPr>
              <w:t>tipologia</w:t>
            </w:r>
            <w:proofErr w:type="spellEnd"/>
            <w:r w:rsidRPr="00B750FD">
              <w:rPr>
                <w:rFonts w:ascii="Century Gothic" w:hAnsi="Century Gothic"/>
                <w:bCs/>
                <w:i/>
                <w:iCs/>
                <w:sz w:val="18"/>
                <w:szCs w:val="18"/>
              </w:rPr>
              <w:t xml:space="preserve"> di </w:t>
            </w:r>
            <w:proofErr w:type="spellStart"/>
            <w:r w:rsidRPr="00B750FD">
              <w:rPr>
                <w:rFonts w:ascii="Century Gothic" w:hAnsi="Century Gothic"/>
                <w:bCs/>
                <w:i/>
                <w:iCs/>
                <w:sz w:val="18"/>
                <w:szCs w:val="18"/>
              </w:rPr>
              <w:t>gestione</w:t>
            </w:r>
            <w:proofErr w:type="spellEnd"/>
            <w:r w:rsidRPr="00B750FD">
              <w:rPr>
                <w:rFonts w:ascii="Century Gothic" w:hAnsi="Century Gothic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F43C31" w:rsidRPr="008B11D6" w14:paraId="26171FF5" w14:textId="77777777" w:rsidTr="00915AC1">
        <w:trPr>
          <w:jc w:val="center"/>
        </w:trPr>
        <w:tc>
          <w:tcPr>
            <w:tcW w:w="4116" w:type="dxa"/>
            <w:gridSpan w:val="2"/>
            <w:shd w:val="clear" w:color="auto" w:fill="auto"/>
            <w:vAlign w:val="center"/>
          </w:tcPr>
          <w:p w14:paraId="6B4E6967" w14:textId="77777777" w:rsidR="00F43C31" w:rsidRPr="00D35895" w:rsidRDefault="00F43C31" w:rsidP="00B750FD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20"/>
                <w:szCs w:val="20"/>
              </w:rPr>
            </w:pPr>
            <w:proofErr w:type="spellStart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>L’opera</w:t>
            </w:r>
            <w:proofErr w:type="spellEnd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genera </w:t>
            </w:r>
            <w:proofErr w:type="spellStart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>entrate</w:t>
            </w:r>
            <w:proofErr w:type="spellEnd"/>
            <w:r w:rsidRPr="00D35895">
              <w:rPr>
                <w:rFonts w:ascii="Century Gothic" w:hAnsi="Century Gothic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5882" w:type="dxa"/>
            <w:gridSpan w:val="5"/>
            <w:shd w:val="clear" w:color="auto" w:fill="auto"/>
          </w:tcPr>
          <w:p w14:paraId="3A2E87A9" w14:textId="77777777" w:rsidR="00F43C31" w:rsidRPr="00D35895" w:rsidRDefault="00F43C31" w:rsidP="00B750FD">
            <w:pPr>
              <w:autoSpaceDE w:val="0"/>
              <w:autoSpaceDN w:val="0"/>
              <w:adjustRightInd w:val="0"/>
              <w:spacing w:after="0"/>
              <w:ind w:left="171" w:firstLine="142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Cs/>
                  <w:sz w:val="20"/>
                  <w:szCs w:val="20"/>
                </w:rPr>
                <w:id w:val="-77293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D35895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proofErr w:type="spellStart"/>
            <w:r w:rsidRPr="00D35895">
              <w:rPr>
                <w:rFonts w:ascii="Century Gothic" w:hAnsi="Century Gothic"/>
                <w:sz w:val="20"/>
                <w:szCs w:val="20"/>
              </w:rPr>
              <w:t>sì</w:t>
            </w:r>
            <w:proofErr w:type="spellEnd"/>
            <w:r w:rsidRPr="00D35895">
              <w:rPr>
                <w:rFonts w:ascii="Century Gothic" w:hAnsi="Century Gothic"/>
                <w:sz w:val="20"/>
                <w:szCs w:val="20"/>
              </w:rPr>
              <w:t xml:space="preserve">                                      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898444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35895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Pr="00D35895">
              <w:rPr>
                <w:rFonts w:ascii="Century Gothic" w:hAnsi="Century Gothic"/>
                <w:sz w:val="20"/>
                <w:szCs w:val="20"/>
              </w:rPr>
              <w:t>no</w:t>
            </w:r>
          </w:p>
        </w:tc>
      </w:tr>
    </w:tbl>
    <w:p w14:paraId="6031D15E" w14:textId="77777777" w:rsidR="00F43C31" w:rsidRPr="008B11D6" w:rsidRDefault="00F43C31" w:rsidP="00F43C31">
      <w:pPr>
        <w:rPr>
          <w:rFonts w:ascii="Century Gothic" w:eastAsia="Tw Cen MT" w:hAnsi="Century Gothic" w:cs="Arial"/>
          <w:sz w:val="20"/>
          <w:szCs w:val="20"/>
        </w:rPr>
      </w:pPr>
    </w:p>
    <w:sectPr w:rsidR="00F43C31" w:rsidRPr="008B11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w Cen MT">
    <w:altName w:val="Tw Cen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F7F84"/>
    <w:multiLevelType w:val="hybridMultilevel"/>
    <w:tmpl w:val="A00097B6"/>
    <w:lvl w:ilvl="0" w:tplc="6E04287C">
      <w:start w:val="1"/>
      <w:numFmt w:val="bullet"/>
      <w:lvlText w:val="•"/>
      <w:lvlJc w:val="left"/>
      <w:pPr>
        <w:ind w:left="1065" w:hanging="705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E06AFA"/>
    <w:multiLevelType w:val="hybridMultilevel"/>
    <w:tmpl w:val="7EA62F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57B1E"/>
    <w:multiLevelType w:val="hybridMultilevel"/>
    <w:tmpl w:val="2676E574"/>
    <w:lvl w:ilvl="0" w:tplc="409043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693250">
    <w:abstractNumId w:val="2"/>
  </w:num>
  <w:num w:numId="2" w16cid:durableId="911426749">
    <w:abstractNumId w:val="1"/>
  </w:num>
  <w:num w:numId="3" w16cid:durableId="361975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C31"/>
    <w:rsid w:val="003A6B2D"/>
    <w:rsid w:val="00615928"/>
    <w:rsid w:val="00722B4A"/>
    <w:rsid w:val="00915AC1"/>
    <w:rsid w:val="00B750FD"/>
    <w:rsid w:val="00BF78BA"/>
    <w:rsid w:val="00F4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37E6F"/>
  <w15:chartTrackingRefBased/>
  <w15:docId w15:val="{526D96D1-3F74-4F50-81E7-BA9404614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3C31"/>
    <w:pPr>
      <w:widowControl w:val="0"/>
      <w:spacing w:after="200" w:line="276" w:lineRule="auto"/>
    </w:p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3C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F43C31"/>
    <w:pPr>
      <w:ind w:left="720"/>
      <w:contextualSpacing/>
    </w:p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F43C31"/>
  </w:style>
  <w:style w:type="table" w:styleId="Grigliatabella">
    <w:name w:val="Table Grid"/>
    <w:basedOn w:val="Tabellanormale"/>
    <w:uiPriority w:val="39"/>
    <w:rsid w:val="00F43C31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legati">
    <w:name w:val="allegati"/>
    <w:basedOn w:val="Titolo2"/>
    <w:link w:val="allegatiCarattere"/>
    <w:qFormat/>
    <w:rsid w:val="00F43C31"/>
    <w:rPr>
      <w:rFonts w:ascii="Tw Cen MT" w:eastAsia="Times New Roman" w:hAnsi="Tw Cen MT" w:cs="Tahoma"/>
      <w:b/>
      <w:sz w:val="24"/>
      <w:szCs w:val="24"/>
      <w:lang w:eastAsia="it-IT"/>
    </w:rPr>
  </w:style>
  <w:style w:type="character" w:customStyle="1" w:styleId="allegatiCarattere">
    <w:name w:val="allegati Carattere"/>
    <w:basedOn w:val="Titolo2Carattere"/>
    <w:link w:val="allegati"/>
    <w:rsid w:val="00F43C31"/>
    <w:rPr>
      <w:rFonts w:ascii="Tw Cen MT" w:eastAsia="Times New Roman" w:hAnsi="Tw Cen MT" w:cs="Tahoma"/>
      <w:b/>
      <w:color w:val="2F5496" w:themeColor="accent1" w:themeShade="BF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3C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1801</Words>
  <Characters>10268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Brivio</dc:creator>
  <cp:keywords/>
  <dc:description/>
  <cp:lastModifiedBy>Elena Brivio</cp:lastModifiedBy>
  <cp:revision>2</cp:revision>
  <dcterms:created xsi:type="dcterms:W3CDTF">2022-05-25T09:17:00Z</dcterms:created>
  <dcterms:modified xsi:type="dcterms:W3CDTF">2022-05-25T09:42:00Z</dcterms:modified>
</cp:coreProperties>
</file>